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71" w:rsidRDefault="003A6971" w:rsidP="003A69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ЛЕКЦИЯ «О ВРЕДЕ КУРЕНИЯ»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Первое знакомство европейцев с табаком состоялось в конце 15 века. Условно можно назвать дату – 1492 г., когда матросы Колумба высадились на острове Куба и увидели аборигенов – индейцев, которые поджигали скатанные в трубочку листья и глотали дым, выпуская его через ноздри до тех пор, пока с ними не начинал беседовать «великий дух». Сразу можно отметить, что курили табак индейцы не для забавы, а в мистических целях. Вообще, в использовании табака есть разность между северными и южными индейцами. Южные индейцы использовали табак при человеческих жертвоприношениях. Отбирался какой-нибудь юноша, целый год он жил в хороших условиях, и его приучали курить. Перед жертвоприношением юноша накуривался, и после этого у него вырывали сердце. То есть табак использовали для одурманивания жертвы. Северные индейцы, видимо, краем уха услышали, что табак помогает общаться с богами, и стали использовать его для того, чтобы войти в состояние транса, когда с ними уже начинал говорить этот самый «великий дух». А на самом деле курил лишь тот, у которого должны были вырвать сердце.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Испанец Роман </w:t>
      </w:r>
      <w:proofErr w:type="spellStart"/>
      <w:proofErr w:type="gram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Пано</w:t>
      </w:r>
      <w:proofErr w:type="spell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1496 г. после второго плавания Х. Колумба привез табачные семена в Португалию. Первоначально табачное растение, привезенное из Америки, использовалось только как декоративное. Нюхать, жевать и курить его стали после того, как по всей Франции прошел слух, будто бы Жан </w:t>
      </w:r>
      <w:proofErr w:type="spell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</w:t>
      </w:r>
      <w:proofErr w:type="spell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1560 г. при помощи табака исцелил королеву Екатерину Медичи (1519-1589) и ее сына Франциска 2-ого от головных болей. Жан </w:t>
      </w:r>
      <w:proofErr w:type="spell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</w:t>
      </w:r>
      <w:proofErr w:type="spell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 французским послом в Лиссабоне и действительно преподнес табачное растение Екатерине Медичи в качестве лекарственного (от его имени произошло слово никотин). С этого времени табак стал распространяться и использоваться при разных болезнях (сначала в Париже, потом по всей Франции, а затем и во всей Европе).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Однако вскоре люди разуверились в «целебных» свойствах табака, так как стало очевидным его вредное воздействие на здоровье. И курильщиков стали преследовать, порой очень жестоко. В Англии курильщиков водили по улицам с петлей на шее, а упорных даже казнили. Английский король Яков 1-ый в 1604 г. написал труд «О вреде табака», в котором написал: «Курение – отвратительный для зрения, омерзительный для обоняния, вредный для мозга и опасный для легких обычай». Римский папа Урбан 7-ой отлучал от Церкви верующих. Принимались и другие меры, но победителями оказывались производители табака – которые получали (и получают) огромную выручку от его продажи.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России курение появилось в начале 17 века, в Смутное время. Его принесли поляки и литовцы. Царь Михаил Романов сурово преследовал любителей дьявольского зелья. В 1634 г. был издан указ, по которому курильщики получали 60 палочных ударов по подошвам. Во второй раз отрезали нос. По Уложению 1649 г. царя Алексея Михайловича предусматривалось наказание тому, у кого был найден табак: бить до тех пор, пока не признается, откуда табак получил. Суровые меры предусматривались в отношении </w:t>
      </w:r>
      <w:proofErr w:type="gram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торгующих</w:t>
      </w:r>
      <w:proofErr w:type="gram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резать носы и ссылать в дальние города. Ввоз в страну табака был запрещен. 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Усилия остановить оказались безрезультатны. А царь Петр 1-ый был любителем курения, в 1697 г. были сняты все запреты. Петр 1-ый предоставил англичанам монополию на торговлю табаком в России. С этого времени </w:t>
      </w:r>
      <w:proofErr w:type="spell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табакокурение</w:t>
      </w:r>
      <w:proofErr w:type="spell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стало распространяться в России.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Сейчас Россия занимает первое место в мире по росту </w:t>
      </w:r>
      <w:proofErr w:type="spell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табакокурения</w:t>
      </w:r>
      <w:proofErr w:type="spell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Значительная масса </w:t>
      </w:r>
      <w:proofErr w:type="gram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курящих</w:t>
      </w:r>
      <w:proofErr w:type="gram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подростки. Еще одна печальная особенность нашей страны – феминизация курения. По данным ВОЗ, в России курит 70% мужчин и 30% женщин, причем на женский организм курение действует намного разрушительнее. </w:t>
      </w:r>
      <w:proofErr w:type="gram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сравнения: в Англии за последние 10-15 лет перестало курить около 10 млн. человек.</w:t>
      </w:r>
      <w:proofErr w:type="gram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Фашист Адольф Гитлер говорил так: «Для них, для славян – никаких прививок, никакой гигиены, только водка и табак». Почему же он так заботился о том, чтобы у нас не было недостатка в этом товаре? Журнал «ЮНЕСКО» в 1982 г. утверждал: «Табак-это наркотик. А наркотик – это распад личности». Да, курение табака – это превращение человека в существо, без личности. Обезличить – значит лишить своих отличительных черт, лишить самостоятельности в мыслях и поведении. Курящими людьми легко манипулировать, управлять.</w:t>
      </w:r>
    </w:p>
    <w:p w:rsidR="003A6971" w:rsidRPr="003A6971" w:rsidRDefault="003A6971" w:rsidP="003A6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A6971" w:rsidRPr="003A6971" w:rsidRDefault="003A6971" w:rsidP="003A69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A697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 все начиналось</w:t>
      </w:r>
    </w:p>
    <w:p w:rsidR="003A6971" w:rsidRPr="003A6971" w:rsidRDefault="003A6971" w:rsidP="003A6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того</w:t>
      </w:r>
      <w:proofErr w:type="gram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proofErr w:type="gram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чтобы понять, каким образом табачный рынок разросся в России до таких размеров, обратимся к историческому периоду, предшествующему развалу СССР.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конце 80-х для преодоления "табачного кризиса" Советское правительство обратилось с просьбой о поставках к крупнейшим мировым производителям: </w:t>
      </w:r>
      <w:proofErr w:type="spell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Phillip</w:t>
      </w:r>
      <w:proofErr w:type="spell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Morris</w:t>
      </w:r>
      <w:proofErr w:type="spell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BAT, </w:t>
      </w:r>
      <w:proofErr w:type="spell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R.J.Reynolds</w:t>
      </w:r>
      <w:proofErr w:type="spell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Это было началом крупномасштабного вхождения западных табачных кампаний на российский рынок. Львиную долю импорта табачных материалов тогда составляла готовая продукция. Но уже в то время руководители транснациональных корпораций "взяли курс" на создание в России собственных производств на основе бывших советских фабрик. В течение 90-х годов акции многих российских табачных производств были выкуплены именно ими. Западные компании вложили огромные средства в модернизацию предприятий и на сегодняшний день присутствуют на нашем рынке в качестве крупнейших производителей сигарет. Соответственно изменился и характер импорта табачных изделий и материалов - подавляющую его часть составляет сырье. После распада СССР Россия осталась практически без табачных плантаций. Кроме того, качество выращиваемого в Краснодарском крае табака не соответствует необходимым качественным параметрам для производства наиболее популярных марок сигарет данных кампаний. Наиболее привлекательным для иностранных кампаний оказался </w:t>
      </w:r>
      <w:proofErr w:type="spell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Северо-Запад</w:t>
      </w:r>
      <w:proofErr w:type="spell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России, 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где сейчас расположены крупнейшие фабрики, принадлежащие JTI - ОАО "Петро", </w:t>
      </w:r>
      <w:proofErr w:type="spell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BAT-Rotmans</w:t>
      </w:r>
      <w:proofErr w:type="spell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ЗАО "</w:t>
      </w:r>
      <w:proofErr w:type="spell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Ротманс-Нево</w:t>
      </w:r>
      <w:proofErr w:type="spell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", </w:t>
      </w:r>
      <w:proofErr w:type="spell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Phillip</w:t>
      </w:r>
      <w:proofErr w:type="spell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Morris</w:t>
      </w:r>
      <w:proofErr w:type="spell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ЗАО "</w:t>
      </w:r>
      <w:proofErr w:type="spell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Филип</w:t>
      </w:r>
      <w:proofErr w:type="spell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Моррис Ижора", TCLTC - ЗАО "</w:t>
      </w:r>
      <w:proofErr w:type="spell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Крес-Нева</w:t>
      </w:r>
      <w:proofErr w:type="spell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а также хотя и небольшие, но успешно работающие российские предприятия, как, например, ЗАО "</w:t>
      </w:r>
      <w:proofErr w:type="spell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Нево-табак</w:t>
      </w:r>
      <w:proofErr w:type="spell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  <w:proofErr w:type="gram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.И</w:t>
      </w:r>
      <w:proofErr w:type="gram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нтересно отметить, кто является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основным производителем сигарет в России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(1-ое полугодие 2006 г.):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Philip Morris – 26</w:t>
      </w:r>
      <w:proofErr w:type="gram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,6</w:t>
      </w:r>
      <w:proofErr w:type="gram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%,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BAT- 18</w:t>
      </w:r>
      <w:proofErr w:type="gram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,4</w:t>
      </w:r>
      <w:proofErr w:type="gram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%,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JTI-17</w:t>
      </w:r>
      <w:proofErr w:type="gram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,7</w:t>
      </w:r>
      <w:proofErr w:type="gram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%,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Liggett-Ducat- 16</w:t>
      </w:r>
      <w:proofErr w:type="gram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,9</w:t>
      </w:r>
      <w:proofErr w:type="gram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%,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Balkan Star- 5</w:t>
      </w:r>
      <w:proofErr w:type="gram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,7</w:t>
      </w:r>
      <w:proofErr w:type="gram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%,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Reemtsma-3</w:t>
      </w:r>
      <w:proofErr w:type="gram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,5</w:t>
      </w:r>
      <w:proofErr w:type="gram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%,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Донской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Табак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– 3,5%,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Другие местные – 3,2%.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 есть прекрасно видно, что 93,3 % производимых сигарет в России – </w:t>
      </w:r>
      <w:proofErr w:type="gram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произведены</w:t>
      </w:r>
      <w:proofErr w:type="gram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иностранными компаниями.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Нормы содержания табачного дыма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33 странах ЕС в 2006 г. установлены новые нормы содержания дыма)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W w:w="98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84"/>
        <w:gridCol w:w="1958"/>
        <w:gridCol w:w="4398"/>
      </w:tblGrid>
      <w:tr w:rsidR="003A6971" w:rsidRPr="003A6971" w:rsidTr="003A6971">
        <w:trPr>
          <w:tblCellSpacing w:w="0" w:type="dxa"/>
        </w:trPr>
        <w:tc>
          <w:tcPr>
            <w:tcW w:w="3255" w:type="dxa"/>
            <w:hideMark/>
          </w:tcPr>
          <w:p w:rsidR="003A6971" w:rsidRPr="003A6971" w:rsidRDefault="003A6971" w:rsidP="003A69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30" w:type="dxa"/>
            <w:hideMark/>
          </w:tcPr>
          <w:p w:rsidR="003A6971" w:rsidRPr="003A6971" w:rsidRDefault="003A6971" w:rsidP="003A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Страны ЕС </w:t>
            </w:r>
          </w:p>
        </w:tc>
        <w:tc>
          <w:tcPr>
            <w:tcW w:w="4110" w:type="dxa"/>
            <w:hideMark/>
          </w:tcPr>
          <w:p w:rsidR="003A6971" w:rsidRPr="003A6971" w:rsidRDefault="003A6971" w:rsidP="003A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Россия </w:t>
            </w:r>
          </w:p>
        </w:tc>
      </w:tr>
      <w:tr w:rsidR="003A6971" w:rsidRPr="003A6971" w:rsidTr="003A6971">
        <w:trPr>
          <w:tblCellSpacing w:w="0" w:type="dxa"/>
        </w:trPr>
        <w:tc>
          <w:tcPr>
            <w:tcW w:w="3255" w:type="dxa"/>
            <w:hideMark/>
          </w:tcPr>
          <w:p w:rsidR="003A6971" w:rsidRPr="003A6971" w:rsidRDefault="003A6971" w:rsidP="003A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Смола </w:t>
            </w:r>
          </w:p>
        </w:tc>
        <w:tc>
          <w:tcPr>
            <w:tcW w:w="1830" w:type="dxa"/>
            <w:hideMark/>
          </w:tcPr>
          <w:p w:rsidR="003A6971" w:rsidRPr="003A6971" w:rsidRDefault="003A6971" w:rsidP="003A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мг </w:t>
            </w:r>
          </w:p>
        </w:tc>
        <w:tc>
          <w:tcPr>
            <w:tcW w:w="4110" w:type="dxa"/>
            <w:hideMark/>
          </w:tcPr>
          <w:p w:rsidR="003A6971" w:rsidRPr="003A6971" w:rsidRDefault="003A6971" w:rsidP="003A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Сигареты с фильтром – 14 мг</w:t>
            </w:r>
          </w:p>
          <w:p w:rsidR="003A6971" w:rsidRPr="003A6971" w:rsidRDefault="003A6971" w:rsidP="003A6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Сигареты без фильтра- 16 мг</w:t>
            </w:r>
          </w:p>
          <w:p w:rsidR="003A6971" w:rsidRPr="003A6971" w:rsidRDefault="003A6971" w:rsidP="003A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971" w:rsidRPr="003A6971" w:rsidTr="003A6971">
        <w:trPr>
          <w:tblCellSpacing w:w="0" w:type="dxa"/>
        </w:trPr>
        <w:tc>
          <w:tcPr>
            <w:tcW w:w="3255" w:type="dxa"/>
            <w:hideMark/>
          </w:tcPr>
          <w:p w:rsidR="003A6971" w:rsidRPr="003A6971" w:rsidRDefault="003A6971" w:rsidP="003A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Никотин </w:t>
            </w:r>
          </w:p>
        </w:tc>
        <w:tc>
          <w:tcPr>
            <w:tcW w:w="1830" w:type="dxa"/>
            <w:hideMark/>
          </w:tcPr>
          <w:p w:rsidR="003A6971" w:rsidRPr="003A6971" w:rsidRDefault="003A6971" w:rsidP="003A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мг </w:t>
            </w:r>
          </w:p>
        </w:tc>
        <w:tc>
          <w:tcPr>
            <w:tcW w:w="4110" w:type="dxa"/>
            <w:hideMark/>
          </w:tcPr>
          <w:p w:rsidR="003A6971" w:rsidRPr="003A6971" w:rsidRDefault="003A6971" w:rsidP="003A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Сигареты с фильтром – 1,2 мг</w:t>
            </w:r>
          </w:p>
          <w:p w:rsidR="003A6971" w:rsidRPr="003A6971" w:rsidRDefault="003A6971" w:rsidP="003A6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Сигареты без фильтра – 1,3 мг</w:t>
            </w:r>
          </w:p>
          <w:p w:rsidR="003A6971" w:rsidRPr="003A6971" w:rsidRDefault="003A6971" w:rsidP="003A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971" w:rsidRPr="003A6971" w:rsidTr="003A6971">
        <w:trPr>
          <w:tblCellSpacing w:w="0" w:type="dxa"/>
        </w:trPr>
        <w:tc>
          <w:tcPr>
            <w:tcW w:w="3255" w:type="dxa"/>
            <w:hideMark/>
          </w:tcPr>
          <w:p w:rsidR="003A6971" w:rsidRPr="003A6971" w:rsidRDefault="003A6971" w:rsidP="003A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 </w:t>
            </w:r>
          </w:p>
        </w:tc>
        <w:tc>
          <w:tcPr>
            <w:tcW w:w="1830" w:type="dxa"/>
            <w:hideMark/>
          </w:tcPr>
          <w:p w:rsidR="003A6971" w:rsidRPr="003A6971" w:rsidRDefault="003A6971" w:rsidP="003A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мг </w:t>
            </w:r>
          </w:p>
        </w:tc>
        <w:tc>
          <w:tcPr>
            <w:tcW w:w="4110" w:type="dxa"/>
            <w:hideMark/>
          </w:tcPr>
          <w:p w:rsidR="003A6971" w:rsidRPr="003A6971" w:rsidRDefault="003A6971" w:rsidP="003A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Норма не установлена </w:t>
            </w:r>
          </w:p>
        </w:tc>
      </w:tr>
    </w:tbl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6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Состав табачного дыма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Табак имеет такое особенное свойство, о котором знают профессиональные садоводы. С этой целью они высаживают табак на своем участке. Корни табака в радиусе 8-12 метров всасывают в себя радиоактивные вещества, все токсины и таким образом просто почву очищают. А потом все это попадает в организм курильщика.</w:t>
      </w:r>
    </w:p>
    <w:p w:rsidR="003A6971" w:rsidRPr="003A6971" w:rsidRDefault="003A6971" w:rsidP="003A6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сгорании табака образуются основной и дополнительный потоки дыма. Основной поток формируется во время затяжки дыма, проходит через все табачное изделие, вдыхается и выдыхается курильщиком. Дополнительный поток образуется выдыхаемым дымом, а также выделяется между затяжками в окружающую среду из обугливающейся части сигареты (папиросы, трубки и т.п.). Более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90%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основного потока состоит из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350-500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газообразных компонентов, особо вредоносными из которых являются окись и двуокись углерода. Остальную часть основного потока представляют твердые микрочастицы, включающие различные токсические соединения.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курении образуется свыше 4000 вредных веществ, 40 из них – канцерогены. Только ядов в табачном дыме – около 300.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Вторичный дым (при пассивном курении), так же как и основной поток, который вдыхает курящий человек, содержит вещества, обладающие канцерогенными свойствами: бензол, 1,3-бутадиен, </w:t>
      </w:r>
      <w:proofErr w:type="spell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бензпирен</w:t>
      </w:r>
      <w:proofErr w:type="spell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4-(</w:t>
      </w:r>
      <w:proofErr w:type="spell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метилнитрозамино</w:t>
      </w:r>
      <w:proofErr w:type="spell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)-1-(3-пиридил) – 1-бутанон (NNK), </w:t>
      </w:r>
      <w:proofErr w:type="spell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N-нитрозонорникотин</w:t>
      </w:r>
      <w:proofErr w:type="spell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мышьяк, формальдегид.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Обычно считалось, что самое вредное вещество, содержащееся в табачном дыме, - это никотин. Но в последнее время обнаружилось, что это не единственное вредное вещество.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Остановимся лишь на некоторых из них: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никотин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(1000-2500мкг): наркотик, вызывающий зависимость, поражает нервную систему, органы чувств, дыхания, пищеварения, кровеносную систему; он относится к ядам, вызывающим сначала привыкание, а затем – болезненное влечение, токсикоманию.</w:t>
      </w:r>
      <w:proofErr w:type="gramEnd"/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Никотин - алкалоид, содержащийся в листьях и стеблях табака. При курении вдыхается с дымом, через легкие попадает в кровяное русло, преодолевает гематоэнцефалический барьер и через несколько секунд попадает в центральную нервную систему. Другой точкой приложения действия никотина являются вегетативные ганглии. В последние годы в организме человека 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обнаружены специфические рецепторы, воспринимающие эндогенный (вырабатываемый в организме в </w:t>
      </w:r>
      <w:proofErr w:type="spell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микроколичествах</w:t>
      </w:r>
      <w:proofErr w:type="spell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 экзогенный (</w:t>
      </w:r>
      <w:proofErr w:type="spell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курительно-дымовой</w:t>
      </w:r>
      <w:proofErr w:type="spell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никотин. При воздействии на специфические рецепторы никотин проявляет свои наркотические свойства, при неоднократном курении вызывает табачную зависимость. Влияние никотина на вегетативные ганглии и ЦНС двухфазное: непродолжительное возбуждение переходит в длительное и выраженное торможение (при действии никотина в малых дозах преобладает возбуждение, </w:t>
      </w:r>
      <w:proofErr w:type="gram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proofErr w:type="gram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больших - торможение). Результат воздействия никотина на организм - повышение кровяного давления, тахикардия, могут отмечаться экстрасистолия, пароксизмальная тахикардия и приступы стенокардии. Принято считать, что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смертельная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человека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доза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никотина содержится в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20-25 сигаретах(!)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Курильщики не умирают от такого или большего числа сигарет лишь потому, что выкуривание их растянуто во времени. Аммиак и табачный деготь (смолы) при сгорании табака попадают в трахею, бронхи и легкие. Аммиак растворяется во влажных слизистых оболочках верхних дыхательных путей, превращаясь в нашатырный спирт, раздражающий слизистую и вызывающий ее повышенную секрецию. Итог постоянного раздражения - кашель, бронхит, повышенная чувствительность к воспалительным инфекциям и аллергическим заболеваниям. Никотин поступает в организм, а когда начинает выходить, рождается сосущее чувство пустоты и ненадежности бытия; вслед за этим – потребность его возместить. Это процесс постепенный и поначалу почти незаметный, но по мере того, как организм выстраивает иммунитет к наркотику, доза становится все больше и больше.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2)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синильная кислота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(400-500 мг)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 мышьяк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вызывают общее отравление организма.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Синильная кислота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это вещество, разъедающее любую органику. Кроме того, действие этой кислоты ухудшает усвоение клетками организма кислорода, поступающего с кровью, то есть вызывает кислородное голодание.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Мышьяк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любимая </w:t>
      </w:r>
      <w:proofErr w:type="gram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отрава</w:t>
      </w:r>
      <w:proofErr w:type="gram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средневековых злодеев, 100 процентная гарантия смертельного исхода, только отсроченного по времени. Из-за этого смертельного яда у курильщика </w:t>
      </w:r>
      <w:proofErr w:type="gram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горят губы и плохо пахнет</w:t>
      </w:r>
      <w:proofErr w:type="gram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изо рта.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стирол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приводит к нарушению действия органов чувств.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окись углерода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(10-23 мг) - угарный газ: вызывает нарушение процесса дыхания и болезни </w:t>
      </w:r>
      <w:proofErr w:type="spell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сердца</w:t>
      </w:r>
      <w:proofErr w:type="gram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.У</w:t>
      </w:r>
      <w:proofErr w:type="gram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гарный</w:t>
      </w:r>
      <w:proofErr w:type="spell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газ табачного дыма и выхлопных газов автомашины – это одно и то же вещество с одинаковой химической формулой – СО. Только в табачном дыме его в 4 раза больше (1 минута курения равна 4 минутам вдыхания выхлопных газов). Окись углерода (угарный газ) является весьма токсичным компонентом табачного дыма. Механизм патогенного действия окиси углерода достаточно прост: вступая в связь с гемоглобином, окись углерода образует соединение карбоксигемоглобин. Он препятствует нормальной доставке кислорода к органам и тканям, в результате чего развивается хроническое кислородное голодание. Особенно вредное влияние оказывает окись углерода на организм беременной женщины, зародыш и плод. 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Окись углерода (угарный газ) также отрицательно воздействует на больных с ишемическими поражениями сердца, головного мозга и других органов, нередко провоцируя обострение. Отсюда и результаты: уровень смертности от ишемической болезни сердца </w:t>
      </w:r>
      <w:proofErr w:type="gram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курящих в пять раз выше.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нервно-сердечные яды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приводят к нервно-психическим заболеваниям, болезням крови и сердца.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радиоактивные изотопы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(особенно опасен радиоактивный полоний – 210 и радиоактивный газ радон): вызывают раковые заболевания, болезни крови и органов дыхания. Еще недавно никотин считали самым токсическим веществом табачного дыма, но в результате более точных исследований установлено, что по токсичности радиоактивные изотопы табачного дыма превышают никотин. Человек, выкуривающий пачку сигарет в день, получает дозу радиации, в 3.5 раза большую, чем биологически допустимая; те же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 сигарет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(пачка) в день дают такую же дозу радиации, как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300 рентгеновских снимков.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Радиоактивные изотопы имеют коварное свойство накапливаться в организме, в </w:t>
      </w:r>
      <w:proofErr w:type="gram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связи</w:t>
      </w:r>
      <w:proofErr w:type="gram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чем радиоактивный фон организма курящего в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 выше, чем у некурящего. При вдыхании табачного дыма радиоактивные частицы оседают глубоко в легких, разносятся током крови по организму, оседая в тканях печени, поджелудочной железы, лимфатических узлах, костном мозге и т.д.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Защитные меры, принимаемые организмом для восстановления гомеостаза, позволяют частично удалить радиоактивные вещества, как и некоторые другие, но курение сигарет "</w:t>
      </w:r>
      <w:proofErr w:type="gram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 за одной</w:t>
      </w:r>
      <w:proofErr w:type="gram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 или пребывание в накуренном помещении - пассивное курение - сводят эти усилия к нулю. Радиоактивные изотопы находятся в организме от нескольких месяцев до многих лет, являясь источником радиации, которая вызывает процессы </w:t>
      </w:r>
      <w:proofErr w:type="spell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мут</w:t>
      </w:r>
      <w:proofErr w:type="gram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spell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канцерогенеза. Если канцерогенные свойства радиации могут проявиться уже при жизни самого курильщика, то мутации обнаруживаются через поколения, спустя десятилетия.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канцерогенные смолы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приводят к раковым заболеваниям и болезням органов дыхания («канцер» с лат</w:t>
      </w:r>
      <w:proofErr w:type="gram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«</w:t>
      </w:r>
      <w:proofErr w:type="gram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ак», «</w:t>
      </w:r>
      <w:proofErr w:type="spell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генао</w:t>
      </w:r>
      <w:proofErr w:type="spell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с греч. – «произвожу»).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Табачные смолы (деготь) проходят через легкие, частично осаждаясь, в количестве до 1 килограмма в год. Они окрашивают легкие и мокроту в грязно-коричневый цвет. Суть вопроса не столько в цвете, сколько в том, что в смолах содержится опаснейший канцероген - </w:t>
      </w:r>
      <w:proofErr w:type="spell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бензпирен</w:t>
      </w:r>
      <w:proofErr w:type="spell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под воздействием которого курильщики заболевают раком верхних дыхательных путей в 10 раз чаще, чем некурящие. Помимо вышеуказанных, табачный дым содержит еще множество компонентов, которые в своей совокупности наносят колоссальный вред здоровью.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8)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свободные радикалы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участвуют в возникновении раковых заболеваний и причиняют вред иммунной системе организма. Выкуривая одну сигарету, курильщик выдыхает не менее </w:t>
      </w:r>
      <w:proofErr w:type="spell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биллиарда</w:t>
      </w:r>
      <w:proofErr w:type="spell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этих частиц.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Табачный дым содержит:</w:t>
      </w:r>
    </w:p>
    <w:p w:rsidR="003A6971" w:rsidRPr="003A6971" w:rsidRDefault="003A6971" w:rsidP="003A6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A6971" w:rsidRPr="003A6971" w:rsidRDefault="003A6971" w:rsidP="003A69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аммиак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- 50-130 мг (жутко и резко пахнущее вещество). Его запах используют для того, чтобы привести в чувство </w:t>
      </w:r>
      <w:proofErr w:type="gram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потерявших</w:t>
      </w:r>
      <w:proofErr w:type="gram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сознание.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3A6971" w:rsidRPr="003A6971" w:rsidRDefault="003A6971" w:rsidP="003A69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аммоний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(50-130 мг) (</w:t>
      </w:r>
      <w:r w:rsidRPr="003A69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очиститель для унитазов),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он помогает усваивать табак, из-за чего курильщики </w:t>
      </w:r>
      <w:proofErr w:type="gramStart"/>
      <w:r w:rsidRPr="003A69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становятся все более пристрастны</w:t>
      </w:r>
      <w:proofErr w:type="gramEnd"/>
      <w:r w:rsidRPr="003A69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к нему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3A6971" w:rsidRPr="003A6971" w:rsidRDefault="003A6971" w:rsidP="003A69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ацетон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- 100-250 мг,</w:t>
      </w:r>
      <w:r w:rsidRPr="003A6971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жидкость для снятия лака для ногтей,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3A6971" w:rsidRPr="003A6971" w:rsidRDefault="003A6971" w:rsidP="003A69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бензпирен</w:t>
      </w:r>
      <w:proofErr w:type="spellEnd"/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(0,02-0,04мг), как уже говорилось,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один из самых сильных химикатов, способствующих развитию рака,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3A6971" w:rsidRPr="003A6971" w:rsidRDefault="003A6971" w:rsidP="003A69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бутан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легковоспламеняющееся вещество, главный компонент различных горючих веществ, например, газ для зажигалок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3A6971" w:rsidRPr="003A6971" w:rsidRDefault="003A6971" w:rsidP="003A69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винилхлорид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пластмасса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3A6971" w:rsidRPr="003A6971" w:rsidRDefault="003A6971" w:rsidP="003A69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гексамин</w:t>
      </w:r>
      <w:proofErr w:type="spellEnd"/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жидкость для розжига костра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3A6971" w:rsidRPr="003A6971" w:rsidRDefault="003A6971" w:rsidP="003A69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метан</w:t>
      </w:r>
      <w:r w:rsidRPr="003A6971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бытовой газ, встречается на торфяных болотах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3A6971" w:rsidRPr="003A6971" w:rsidRDefault="003A6971" w:rsidP="003A69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метанол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ракетное топливо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3A6971" w:rsidRPr="003A6971" w:rsidRDefault="003A6971" w:rsidP="003A69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нафталин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средство от моли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3A6971" w:rsidRPr="003A6971" w:rsidRDefault="003A6971" w:rsidP="003A69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нитробензен</w:t>
      </w:r>
      <w:proofErr w:type="spellEnd"/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присадка к автомобильному топливу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3A6971" w:rsidRPr="003A6971" w:rsidRDefault="003A6971" w:rsidP="003A69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нитрооксифенол</w:t>
      </w:r>
      <w:proofErr w:type="spellEnd"/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proofErr w:type="spellStart"/>
      <w:r w:rsidRPr="003A69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дизинфектанат</w:t>
      </w:r>
      <w:proofErr w:type="spellEnd"/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3A6971" w:rsidRPr="003A6971" w:rsidRDefault="003A6971" w:rsidP="003A69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толуол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индустриальный растворитель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Толуол сильно токсичен. Он часто применяется в красках с целью уменьшения толщины слоя краски при нанесении на поверхность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3A6971" w:rsidRPr="003A6971" w:rsidRDefault="003A6971" w:rsidP="003A69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тяжелые металлы: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цинк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(0,06 мг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), кадмий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(0,1 мг) (э</w:t>
      </w:r>
      <w:r w:rsidRPr="003A69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лектрические аккумуляторы)</w:t>
      </w:r>
      <w:proofErr w:type="gramStart"/>
      <w:r w:rsidRPr="003A69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также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алюминий, магний, ртуть, золото, серебро, силикон, титан, свинец, медь.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Они меняют структуру молекул ДНК, делая человеческие гены дефектными. Из-за отравления свинцом у курильщика возникает рвота, повреждаются клетки </w:t>
      </w:r>
      <w:proofErr w:type="gram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мозга</w:t>
      </w:r>
      <w:proofErr w:type="gram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замедляется рост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Кадмий п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овреждает печень, почки и мозг. Он остается в организме курильщика долгие годы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3A6971" w:rsidRPr="003A6971" w:rsidRDefault="003A6971" w:rsidP="003A69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стеариновая кислота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основа свечей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3A6971" w:rsidRPr="003A6971" w:rsidRDefault="003A6971" w:rsidP="003A69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формальдегид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(70-100 мг), вещество, которое используют в моргах для сохранности трупов, а ранее использовали для изготовления мумий. Трупы-то оно сохраняет, а вот всё живое гробит. Он развивает рак, повреждает легкие, кожу и пищеварительную систему.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3A6971" w:rsidRPr="003A6971" w:rsidRDefault="003A6971" w:rsidP="003A69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цианид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яд, использовавшийся в газовых камерах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3A6971" w:rsidRPr="003A6971" w:rsidRDefault="003A6971" w:rsidP="003A69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этанол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алкоголь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3A6971" w:rsidRPr="003A6971" w:rsidRDefault="003A6971" w:rsidP="003A69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арсений</w:t>
      </w:r>
      <w:proofErr w:type="spellEnd"/>
      <w:r w:rsidRPr="003A6971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яд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3A6971" w:rsidRPr="003A6971" w:rsidRDefault="003A6971" w:rsidP="003A69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фенол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(60-140 мг),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химикат, используемый как дезинфицирующее средство наподобие того, что используется при уборке лабораторий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3A6971" w:rsidRPr="003A6971" w:rsidRDefault="003A6971" w:rsidP="003A69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уксусная кислота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3A6971" w:rsidRPr="003A6971" w:rsidRDefault="003A6971" w:rsidP="003A69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бензин (</w:t>
      </w:r>
      <w:r w:rsidRPr="003A6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е</w:t>
      </w:r>
      <w:r w:rsidRPr="003A69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 можно залить на любой бензоколонке)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также: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3A6971" w:rsidRPr="003A6971" w:rsidRDefault="003A6971" w:rsidP="003A6971">
      <w:pPr>
        <w:numPr>
          <w:ilvl w:val="0"/>
          <w:numId w:val="4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-(</w:t>
      </w:r>
      <w:proofErr w:type="spellStart"/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метилнитрозамино</w:t>
      </w:r>
      <w:proofErr w:type="spellEnd"/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)-1-(3 </w:t>
      </w:r>
      <w:proofErr w:type="spellStart"/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пиридил</w:t>
      </w:r>
      <w:proofErr w:type="spellEnd"/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)-1-бутанол (NNK)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(0,1-1 мкг),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3A6971" w:rsidRPr="003A6971" w:rsidRDefault="003A6971" w:rsidP="003A69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N-нитрозонорникотин</w:t>
      </w:r>
      <w:proofErr w:type="spellEnd"/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(0,2-3,0 мкг),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3A6971" w:rsidRPr="003A6971" w:rsidRDefault="003A6971" w:rsidP="003A69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акролейн</w:t>
      </w:r>
      <w:proofErr w:type="spellEnd"/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(60-100 мг),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3A6971" w:rsidRPr="003A6971" w:rsidRDefault="003A6971" w:rsidP="003A69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анилин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(0, 36 мг),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3A6971" w:rsidRPr="003A6971" w:rsidRDefault="003A6971" w:rsidP="003A69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никель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(0,02-0,08 мг),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3A6971" w:rsidRPr="003A6971" w:rsidRDefault="003A6971" w:rsidP="003A69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окись азота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- 500-600 мг,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3A6971" w:rsidRPr="003A6971" w:rsidRDefault="003A6971" w:rsidP="003A69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пиридин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(16-40 мг),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3A6971" w:rsidRPr="003A6971" w:rsidRDefault="003A6971" w:rsidP="003A69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цианистый водород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- 400-500 мг.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1 кубическом сантиметре табачного дыма содержится до 600 000 частиц копоти. Человек, ежедневно выкуривающий 20 сигарет, за 20 лет «откладывает» в своих легких около 6 килограммов сажи, в которой находятся такие опасные канцерогены, как </w:t>
      </w:r>
      <w:proofErr w:type="spell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бензпирен</w:t>
      </w:r>
      <w:proofErr w:type="spell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бензантрацен</w:t>
      </w:r>
      <w:proofErr w:type="spell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также радиоактивный элемент полоний -210.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Вообще, курящие ежегодно выбрасывают в атмосферу 720 тонн синильной кислоты, 384 000 тонн аммиака, 108 000 тонн никотина, 600 000 тонн дегтя и более 550 000 тонн угарного газа и других составных частей табачного дыма.</w:t>
      </w:r>
      <w:proofErr w:type="gram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все эти яды выбросить в атмосферу за один раз, то погибнет все живое на территории, равной площади Западной Европы.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6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Последствия курения для здоровья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примерный перечень того, к чему может привести курение (далеко не полный):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Одним из первых следствий интенсивного курения является развитие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хронического воспалительного процесса в легких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и, как следствие, - хронический бронхит. По утрам курильщика мучает удушающий кашель. При дальнейшем отравлении организма табачным дымом возможны и более тяжелые заболевания: эмфизема легких, бронхиальная астма. При курении также снижается сопротивляемость легких различным инфекционным заболеваниям, начиная от ОРЗ до туберкулеза (из 100 больных туберкулезом 95 к моменту развития этого заболевания уже длительно курили).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Раковые заболевания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которые заканчиваются мучительной смертью (рак легких, рак губы, гортани, пищевода, желудка, поджелудочной железы, почек, мочевого пузыря).</w:t>
      </w:r>
      <w:proofErr w:type="gram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Число больных раком и </w:t>
      </w:r>
      <w:proofErr w:type="spell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предраковыми</w:t>
      </w:r>
      <w:proofErr w:type="spell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заболеваниями легких среди курильщиков, ежедневно выкуривающих 1 пачку сигарет – в 20 раз выше, чем среди остального населения.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Некоторые исследователи считают, что причиной злокачественных опухолей являются радиоактивные элементы (прежде всего, полоний), а также радиоактивные изотопы свинца, висмута и калия. О величине радиационной опасности свидетельствует тот факт, что курильщик, выкуривающий ежедневно по пачке сигарет, в течение года получает дозу облучения в 3,5 раза превышающую безопасный для здоровья уровень.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Курение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разрушает зубы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они крошатся, появляется кариес, желтоватый цвет, специфический запах изо рта, пародонтоз, воспаление, кровоточивость десен; каждая выкуренная сигарета разрушает столько витамина</w:t>
      </w:r>
      <w:proofErr w:type="gram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proofErr w:type="gram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сколько его содержится в одном апельсине.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Курение вызывает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множество </w:t>
      </w:r>
      <w:proofErr w:type="spellStart"/>
      <w:proofErr w:type="gramStart"/>
      <w:r w:rsidRPr="003A69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сердечно-сосудистых</w:t>
      </w:r>
      <w:proofErr w:type="spellEnd"/>
      <w:proofErr w:type="gramEnd"/>
      <w:r w:rsidRPr="003A69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заболеваний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например, </w:t>
      </w:r>
      <w:proofErr w:type="spell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облитерирующий</w:t>
      </w:r>
      <w:proofErr w:type="spell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эндартериит, который приводит к гангрене ног (химические вещества, содержащиеся в дыме, сужают кровеносные сосуды, в результате нарушается питание тканей, появляется зябкость ног, онемение пальцев, хромота, язвы, начинается гангрена, то есть гниение мертвых частей ноги; очень часто курильщикам ампутируют ноги), так как никотин сужает кровеносные сосуды, повышается артериальное давление, в результате сердце работает с перенапряжением, преждевременно изнашивается. Инфаркты бывают у 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курящих людей во много раз чаще, чем у некурящих, причем в более молодом возрасте (на 10-15 лет раньше).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Сигаретный дым нередко вызывает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кожные заболевания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например, кожную парестезию: человеку кажется, что по коже ползают мелкие насекомые. Появляются преждевременные морщины, кожа на лице желтеет.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Курение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снижает остроту зрения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быстроту реакции.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 Табак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ухудшает слух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8) Под влиянием даже малых доз никотина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умственная работоспособность человека снижается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12-14 %, а в отдельных случаях – даже на 25 и более %. После нескольких лет курения и потребления алкоголя у человека возникают изменения структуры головного мозга, причем пораженными оказываются мыслительная деятельность и функция памяти. Приборами зафиксировано уменьшение мозга с течением времени.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9) Курение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опасно для костей, суставов, мышечных тканей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человеческого организма. Никотин замедляет процесс обновления тканей и блокирует действие витаминов</w:t>
      </w:r>
      <w:proofErr w:type="gram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proofErr w:type="gram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Е, поэтому переломы дольше срастаются.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10) Курение приводит к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дефициту железа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организме, в результате начинается кислородное голодание организма, нарушаются окислительно-восстановительные процессы в различных тканях, нарушаются функции нервной системы: появляются слабость, сонливость или бессонница, головная боль, становится трудно сосредоточиться, у детей замедляется умственное развитие.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девочек-подростков развиваются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эндокринные расстройства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секутся и выпадают волосы, ногти становятся ломкими, портится их форма.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Нельзя умалчивать и о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кумулятивном воздействии никотина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это </w:t>
      </w:r>
      <w:proofErr w:type="spell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липидотропное</w:t>
      </w:r>
      <w:proofErr w:type="spell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вещество и имеет легкий доступ в самые глубины человеческого организма, в том числе, в головной мозг. То есть если молекулу никотина использовать как своеобразное транспортное средство, введя в нее какую-то иную молекулу (например, сильнодействующего наркотического яда, вызывающего быстрое привыкание к нему), то последствия для курильщика могут быть самыми непредсказуемыми. Такая молекула-пассажирка может нести информацию по управлению психикой, способностью к деторождению, вызывать приверженность к той или иной табачной продукции. Таким образом, вред от курения – в искажении человеческого разума, в лишении индивида человеческого достоинства.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3A6971" w:rsidRPr="003A6971" w:rsidRDefault="003A6971" w:rsidP="003A69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A697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Курение и детородная функция</w:t>
      </w:r>
    </w:p>
    <w:p w:rsidR="003A6971" w:rsidRPr="003A6971" w:rsidRDefault="003A6971" w:rsidP="003A6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Что происходит с курящими женщинами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Учёные установили, что содержащиеся в табачном дыме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полициклические ароматические углеводороды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(ПАУ)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запускают процесс гибели яйцеклеток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Эти вещества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связываются с рецептором (особой молекулой на поверхности яйцеклетки) и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активируют ген, который программирует гибель клетки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Этот процесс известен под названием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A6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апоптоз</w:t>
      </w:r>
      <w:proofErr w:type="spell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Оказалось, </w:t>
      </w:r>
      <w:proofErr w:type="spell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курение</w:t>
      </w:r>
      <w:proofErr w:type="spellEnd"/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 молодых женщин сопоставимо с удалением одного яичника.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Среди курильщиц наблюдается большая распространенность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вторичной аменореи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(отсутствия менструации) и нерегулярность менструального цикла. Таким образом, курение женщины может нарушать менструальный цикл, снижать способность к зачатию, сокращать продолжительность детородного возраста.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курящих мужчин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изменяются выработка спермы, её морфология и подвижность, а также секреция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андрогенов</w:t>
      </w:r>
      <w:proofErr w:type="gramStart"/>
      <w:r w:rsidRPr="003A6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vertAlign w:val="superscript"/>
          <w:lang w:eastAsia="ru-RU"/>
        </w:rPr>
        <w:t>1</w:t>
      </w:r>
      <w:proofErr w:type="gram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Исследования указывают на пониженную плотность спермы и увеличение абнормальной морфологии (ненормальной формы и структуры) спермы среди </w:t>
      </w:r>
      <w:proofErr w:type="spell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курильщиков</w:t>
      </w:r>
      <w:proofErr w:type="gram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.К</w:t>
      </w:r>
      <w:proofErr w:type="gram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урение</w:t>
      </w:r>
      <w:proofErr w:type="spell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является важным фактором риска импотенции.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курящих матерей в несколько раз возрастает вероятность рождения ребёнка с дефектом. Конкретный вид врождённого дефекта ребёнка зависит от времени воздействия и совпадения его с чувствительным этапом развития того или иного органа в утробе матери.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Врождённые дефекты, связанные с материнским курением, могут включать расщелины губы и костного нёба, деформации конечностей, </w:t>
      </w:r>
      <w:proofErr w:type="spell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поликистоз</w:t>
      </w:r>
      <w:proofErr w:type="spell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почек, дефекты межжелудочковой перегородки, деформации черепа и другие. Эти дефекты связаны с воздействием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гипоксии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карбоксигемоглобинемии</w:t>
      </w:r>
      <w:proofErr w:type="gramStart"/>
      <w:r w:rsidRPr="003A6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которые возникают под действием угарного газа табачного дыма. Аналогичные дефекты характерны для хронического отравления угарным газом.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Даже при условии прекращения курения женщиной непосредственно после обнаружения беременности, создаётся повышенный риск врождённых дефектов. И характер этих дефектов зависит от того, в какой именно чувствительный период первого триместра беременности (12 недель с момента зачатия) было оказано наиболее существенное вредное воздействие.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Плод получает никотин из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амниотической жидкости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(околоплодных вод). Кроме того, исследования показывают, что младенцы пассивных курильщиц подвергаются существенному риску воздействия на них никотина.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атеринское курение и воздействие окружающего табачного дыма вызывает недостаточность плаценты в отношении транспорта аминокислот,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что отчасти объясняет задержку внутриутробного роста ребёнка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Очевидно, что именно поэтому никотин вызывает уменьшение массы тела новорождённого. Это обусловлено ограничением поступления питательных веще</w:t>
      </w:r>
      <w:proofErr w:type="gram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 к пл</w:t>
      </w:r>
      <w:proofErr w:type="gram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оду через плаценту, в частности, затрудняется поступление аминокислот. Отчасти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это также может быть обусловлено сосудосуживающими эффектами никотина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но одно это не может обуславливать полностью развивающиеся изменения. Имеет значение также нарушение функционирования различных систем транспорта аминокислот, существующих в плаценте. Следствием этого является задержка развития, отставание физических размеров плода от его внутриутробного возраста. Курение во время беременности является причиной 20-30% рождения детей с недостатком массы тела.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Воздействие табачного дыма на ребёнка до его рождения, в частности, приводит к задержке роста лёгких, развитию респираторных заболеваний, сопровождающихся одышкой, особенно у детей дошкольного возраста. Это влияние в последующем сказывается на респираторном здоровье в течение всей жизни.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Исследования показывают, что дети, которые до рождения были подвергнуты воздействию различных </w:t>
      </w:r>
      <w:proofErr w:type="spell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психоактивных</w:t>
      </w:r>
      <w:proofErr w:type="spell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веществ,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сталкиваются с проблемами в поведении и обучении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частности обнаруживаются тонкие, но существенные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отклонения в способности регулировать эмоции и в том, чтобы фокусировать и удерживать внимание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результате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такой ребёнок может хуже справляться со школьной программой, из чего вытекают немалые последствия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курением во время беременности связаны проблемы в обучении и поведении, а также изменения, касающиеся функционирования слуховой зоны мозга. У новорождённых это проявляется пониженной реакцией на звуки и изменёнными процессами привыкания к звукам.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Вполне доказанными следствиями материнского курения во время беременности являются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задержка роста до рождения и снижение интеллектуального потенциала ребёнка после рождения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То, как ученик справляется со школьными заданиями, может во многом зависеть от того, курила ли его мать до его рождения.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Исследования показали, что у тех детей, чьи матери курили перед их рождением 10 или более сигарет в день,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риск сахарного диабета возрастал в 4,5 раза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сравнению с детьми некурящих, а в случае курения меньшего количества сигарет риск увеличивался в 4,13 раза.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Риск ожирения у тех детей, у которых не было диабета, был на 34 – 38% выше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сравнению с теми, чьи матери не курили.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беременная женщина просто находится в прокуренном помещении, через вдыхаемый воздух она все равно подвергает плод мучениям. Чувствительность эмбриона к никотину столь высока, что он реагирует даже на фиктивное 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курение родителей, т. е. на еще не зажженные (!) сигареты. Это — чисто психологическая реакция. С точки зрения биохимии она необъяснима. Когда же курит сама женщина, ее ребенок, образно говоря, наглухо закупорен в наполненной никотином матке. Из-за острого кислородного голодания и отравления продуктами рас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пада никотина он «кашляет», «давится», мечется, как узник в газовой камере. Через 8-12 минут после выкуренной матерью сигареты сердцебиение эмбри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она учащается до 150 ударов в минуту. Вместе с питательными веществами мать передает ему и табачные яды (никотин и </w:t>
      </w:r>
      <w:proofErr w:type="spell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бензидин</w:t>
      </w:r>
      <w:proofErr w:type="spell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причем в довольно высоких концентрациях. Сначала они попадают в кровь младенца, затем накапливаются в головном моз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ге, печени и сердце. Постепенно развивается табачное отравление всего организма. Отсюда — внутриутробная задержка развития, преждевременное излитие околоплодных вод и отслойка плаценты, выкидыши, преждевременные роды, мертворождение. По данным американских ученых, менее одной пач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ки выкуренных сигарет в день повышает риск смерти плода на 20%, более пачки — на 35%. Количество выкуренных сига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рет, безвредное для потомства, установить не удалось. В США и Великобритании треть новорож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денных с маленьким весом — у курящих матерей. У младенцев вдвое увеличивается вероятность внезапной смерти.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Данные отечественной статистики следующим образом подтверждают вред пассивного курения для матери и ребенка: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токсикоз беременных наблюдается в 80% случаев,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преждевременные роды, мертворожденные дети и дети с несовместимыми для жизни пороками развития в условиях пассивного курения отмечаются в 2-3 раза чаще.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-При активном курении женщины во время беременности потеря веса новорожденного может составлять до 22%, содержание карбоксигемоглобина – от 1,5% до 5%, количество новорожденных с нормальной частотой сердечных сокращений может снижаться до 20%.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 пассивном курении женщины во время беременности потеря веса новорожденного может составлять до 10%, содержание карбоксигемоглобина – от 1,0% до 3%, количество новорожденных с нормальной частотой сердечных сокращений может снижаться до 30%.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Курение во время беременности повышает риск синдрома внезапной детской смерти, развития чрезмерной возбудимости ребенка, симптома </w:t>
      </w:r>
      <w:proofErr w:type="spell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гиперактивности</w:t>
      </w:r>
      <w:proofErr w:type="spell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дефицита внимания, на 40% повышается риск развития аутизма, увеличивается риск наркомании и других зависимостей у ребенка в раннем возрасте, на 30% возрастает риск развития внутриутробной инфекции.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Комитет международных экспертов ВОЗ пришел также к заключению, что курение матери ("пассивное курение плода") является причиной синдрома внезапной смерти младенца в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30-50%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случаев.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Курение родителей приводит к тому, что дети курильщиков рождаются с пороком сердца, косоглазием, паховой грыжей, волчьей пастью, заячьей губой, аномалиями умственного развития.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Следы никотинового отравления </w:t>
      </w:r>
      <w:proofErr w:type="gram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</w:t>
      </w:r>
      <w:proofErr w:type="gram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чреве матери могут остаться у ребенка в виде ослабленного здоровья, нарушений нервной системы, ослабления половых признаков.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69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Курение сказывается и на генах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известно, что дети курильщиков вырождаются в 5-ом поколении. Ученые полагают, что под воздействием табачного дыма происходят разрывы в молекуле ДНК. Вступая в реакцию с тяжелыми металлами (кадмием, свинцом и пр.), которыми изобилует табачный дым, ДНК меняет свою структуру. В половых клетках закладывается «мина замедленного действия» — дефектные гены. Переданные потомству, они подчас вызывают различные нерв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но-психические расстройства и внешние уродства. Так, у потомк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ов курящих отцов аномалий бывает в 5 раз больше, чем у детей некурящих мужчин.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Один русский ученый – академик (</w:t>
      </w:r>
      <w:proofErr w:type="spell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Гулия</w:t>
      </w:r>
      <w:proofErr w:type="spell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исследовал такой вопрос: почему американцы, завоевав Америку, разгромив индейцев, не стали использовать их как рабочую силу, а разместили в резервациях, а для тяжелого труда стали завозить негров из Африки? Он перерыл множество документов и пришел к выводу, что индейцы были не способны выполнять тяжелую физическую работу: они себя искурили и, как следствие, физически деградировали.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гены не остаются в стороне, когда человек курит. А ведь гены на 93 % определяют характер человека, его физическое и психическое здоровье.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Даже кошки курящих хозяев чаще заболевают злокачественными опухолями легких и пищеварительного тракта – вылизывают дым, осевший на шкурке.</w:t>
      </w:r>
    </w:p>
    <w:p w:rsidR="003A6971" w:rsidRPr="003A6971" w:rsidRDefault="003A6971" w:rsidP="003A6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мериканский политолог Н. </w:t>
      </w:r>
      <w:proofErr w:type="spell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Эберстадт</w:t>
      </w:r>
      <w:proofErr w:type="spell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своем докладе «Обезлюдевшая Россия» говорит, что к 2025 г. население России сократится на 20 млн. человек, а молодых людей в возрасте 15-24 лет останется не больше 6 млн. (в 4 раза меньше нормы). Он объясняет это распространением курения, повальным пьянством, неправильным питанием, ранним сексом и абортами (20% россиянок бесплодны из-за абортов).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6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 опасности пассивного курения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Основной поток табачного дыма образуют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35%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сгорающей сигареты,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50%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уходят в окружающий воздух, составляя дополнительный поток, от 5 до 15% компонентов сгоревшей сигареты остается на фильтре. В дополнительном потоке окиси углерода содержится в 4-5 раз, никотина и смол - в 50, а аммиака - в 45 раз больше, чем в</w:t>
      </w:r>
      <w:r w:rsidRPr="003A69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A6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основном!</w:t>
      </w:r>
    </w:p>
    <w:p w:rsidR="003A6971" w:rsidRPr="003A6971" w:rsidRDefault="003A6971" w:rsidP="003A6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Таким образом, как это ни парадоксально, в окружающую курильщика атмосферу попадает токсических компонентов во много раз больше, чем в организм самого курильщика. Именно это обстоятельство обуславливает особую опасность пассивного или "принудительного" курения для окружающих.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Курение до тех пор является личным делом курильщика, его индивидуальной вредностью, правом свободы выбора, пока выдыхаемый им дым и/или дым тлеющей сигареты не вдыхают окружающие его люди. Если он курит дома - страдают родственники, если в общественном месте или на работе - токсическое воздействие дыма распространяется на окружающих. Токсическое действие на организм пассивного курения известно давно. Курильщик с сигаретой, распространяющей табачный дым, заставляет некурящего, находящегося с ним в одном помещении, пассивно курить, хочет он того или нет. Вначале полагали, что табачный дым оказывает </w:t>
      </w:r>
      <w:proofErr w:type="gram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некурящих</w:t>
      </w:r>
      <w:proofErr w:type="gramEnd"/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лишь раздражающее действие в том смысле, что у них воспалялась слизистая носа и глаз, отмечалась сухость во рту. По мере накопления информации становилось ясно, что некурящие, живущие или работающие вместе с курильщиками, по-настоящему подвергают риску свое здоровье. Наиболее конкретная информация имеется относительно воздействия пассивного курения на детей. У детей из семей, где один или оба родителя курят дома, чаще возникают простудные заболевания, бронхит и пневмония. Эти дети чаще болеют в раннем детстве, чаще пропускают школу и вообще получают меньший запас здоровья на будущую жизнь. Курение родителей на 20-80% увеличивает риск заболевания дыхательной системы, тормозит рост легких ребенка. Воздействием на респираторную систему ребенка пассивного курения не исчерпывается его сиюминутное токсическое влияние на организм: даже после подрастания остается разница в показателях умственного и физического развития в группах детей из семей курильщиков и некурящих.</w:t>
      </w:r>
    </w:p>
    <w:p w:rsidR="003A6971" w:rsidRPr="003A6971" w:rsidRDefault="003A6971" w:rsidP="003A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ребенок живет в квартире, где один из членов семьи выкуривает 1-2 пачки сигарет, то у ребенка обнаруживается в моче количество никотина, соответствующее 2-3 сигаретам.</w:t>
      </w:r>
    </w:p>
    <w:p w:rsidR="00AA5334" w:rsidRDefault="003A6971" w:rsidP="00AA5334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Verdana" w:hAnsi="Verdana"/>
          <w:color w:val="2B2B2B"/>
          <w:sz w:val="17"/>
          <w:szCs w:val="17"/>
        </w:rPr>
      </w:pPr>
      <w:r w:rsidRPr="003A6971">
        <w:rPr>
          <w:color w:val="000000"/>
          <w:sz w:val="27"/>
          <w:szCs w:val="27"/>
        </w:rPr>
        <w:t xml:space="preserve">Пассивное курение или табачный дым на рабочем месте или в жилом помещении считается условной "производственной вредностью" для здоровья. Через 1.5 часа пребывания на рабочем месте в накуренном помещении у некурящих концентрация никотина в организме повышается в 8 раз, многократно увеличивается и содержание других токсичных компонентов. Влияние пассивного курения на организм может выражаться как в немедленном, так и в отсроченном эффекте. Немедленные эффекты включают раздражение глаз, носоглотки, </w:t>
      </w:r>
      <w:proofErr w:type="spellStart"/>
      <w:r w:rsidRPr="003A6971">
        <w:rPr>
          <w:color w:val="000000"/>
          <w:sz w:val="27"/>
          <w:szCs w:val="27"/>
        </w:rPr>
        <w:t>бронхолегочной</w:t>
      </w:r>
      <w:proofErr w:type="spellEnd"/>
      <w:r w:rsidRPr="003A6971">
        <w:rPr>
          <w:color w:val="000000"/>
          <w:sz w:val="27"/>
          <w:szCs w:val="27"/>
        </w:rPr>
        <w:t xml:space="preserve"> системы. </w:t>
      </w:r>
      <w:proofErr w:type="gramStart"/>
      <w:r w:rsidRPr="003A6971">
        <w:rPr>
          <w:color w:val="000000"/>
          <w:sz w:val="27"/>
          <w:szCs w:val="27"/>
        </w:rPr>
        <w:t>Некурящие</w:t>
      </w:r>
      <w:proofErr w:type="gramEnd"/>
      <w:r w:rsidRPr="003A6971">
        <w:rPr>
          <w:color w:val="000000"/>
          <w:sz w:val="27"/>
          <w:szCs w:val="27"/>
        </w:rPr>
        <w:t xml:space="preserve">, как более чувствительные к раздражению табачным дымом, могут ощущать головную боль, </w:t>
      </w:r>
      <w:proofErr w:type="spellStart"/>
      <w:r w:rsidRPr="003A6971">
        <w:rPr>
          <w:color w:val="000000"/>
          <w:sz w:val="27"/>
          <w:szCs w:val="27"/>
        </w:rPr>
        <w:t>подташнивание</w:t>
      </w:r>
      <w:proofErr w:type="spellEnd"/>
      <w:r w:rsidRPr="003A6971">
        <w:rPr>
          <w:color w:val="000000"/>
          <w:sz w:val="27"/>
          <w:szCs w:val="27"/>
        </w:rPr>
        <w:t xml:space="preserve">, головокружение. Пассивное курение на рабочем месте и в быту создает дополнительную нагрузку на </w:t>
      </w:r>
      <w:proofErr w:type="spellStart"/>
      <w:proofErr w:type="gramStart"/>
      <w:r w:rsidRPr="003A6971">
        <w:rPr>
          <w:color w:val="000000"/>
          <w:sz w:val="27"/>
          <w:szCs w:val="27"/>
        </w:rPr>
        <w:t>сердечно-сосудистую</w:t>
      </w:r>
      <w:proofErr w:type="spellEnd"/>
      <w:proofErr w:type="gramEnd"/>
      <w:r w:rsidRPr="003A6971">
        <w:rPr>
          <w:color w:val="000000"/>
          <w:sz w:val="27"/>
          <w:szCs w:val="27"/>
        </w:rPr>
        <w:t xml:space="preserve"> систему и может провоцировать обострение </w:t>
      </w:r>
      <w:proofErr w:type="spellStart"/>
      <w:r w:rsidRPr="003A6971">
        <w:rPr>
          <w:color w:val="000000"/>
          <w:sz w:val="27"/>
          <w:szCs w:val="27"/>
        </w:rPr>
        <w:t>сердечно-сосудистых</w:t>
      </w:r>
      <w:proofErr w:type="spellEnd"/>
      <w:r w:rsidRPr="003A6971">
        <w:rPr>
          <w:color w:val="000000"/>
          <w:sz w:val="27"/>
          <w:szCs w:val="27"/>
        </w:rPr>
        <w:t xml:space="preserve"> заболеваний и легочной </w:t>
      </w:r>
      <w:r w:rsidRPr="003A6971">
        <w:rPr>
          <w:color w:val="000000"/>
          <w:sz w:val="27"/>
          <w:szCs w:val="27"/>
        </w:rPr>
        <w:lastRenderedPageBreak/>
        <w:t xml:space="preserve">патологии (приступ бронхиальной астмы). Отсроченный (через какой-то длительный промежуток времени) эффект пассивного курения может выразиться в возникновении раковых заболеваний дыхательной системы, </w:t>
      </w:r>
      <w:proofErr w:type="spellStart"/>
      <w:proofErr w:type="gramStart"/>
      <w:r w:rsidRPr="003A6971">
        <w:rPr>
          <w:color w:val="000000"/>
          <w:sz w:val="27"/>
          <w:szCs w:val="27"/>
        </w:rPr>
        <w:t>сердечно-сосудистых</w:t>
      </w:r>
      <w:proofErr w:type="spellEnd"/>
      <w:proofErr w:type="gramEnd"/>
      <w:r w:rsidRPr="003A6971">
        <w:rPr>
          <w:color w:val="000000"/>
          <w:sz w:val="27"/>
          <w:szCs w:val="27"/>
        </w:rPr>
        <w:t xml:space="preserve"> заболеваний (ишемических заболеваний сосудов сердца, мозга, нижних конечностей) и других. Статистические данные американских исследователей говорят о том, что отсроченный результат пассивного курения дает</w:t>
      </w:r>
      <w:r w:rsidRPr="003A6971">
        <w:rPr>
          <w:color w:val="000000"/>
          <w:sz w:val="27"/>
        </w:rPr>
        <w:t> </w:t>
      </w:r>
      <w:r w:rsidRPr="003A6971">
        <w:rPr>
          <w:b/>
          <w:bCs/>
          <w:color w:val="000000"/>
          <w:sz w:val="27"/>
          <w:szCs w:val="27"/>
        </w:rPr>
        <w:t>46000 смертей</w:t>
      </w:r>
      <w:r w:rsidRPr="003A6971">
        <w:rPr>
          <w:color w:val="000000"/>
          <w:sz w:val="27"/>
        </w:rPr>
        <w:t> </w:t>
      </w:r>
      <w:r w:rsidRPr="003A6971">
        <w:rPr>
          <w:color w:val="000000"/>
          <w:sz w:val="27"/>
          <w:szCs w:val="27"/>
        </w:rPr>
        <w:t>в год, причем</w:t>
      </w:r>
      <w:r w:rsidRPr="003A6971">
        <w:rPr>
          <w:color w:val="000000"/>
          <w:sz w:val="27"/>
        </w:rPr>
        <w:t> </w:t>
      </w:r>
      <w:r w:rsidRPr="003A6971">
        <w:rPr>
          <w:b/>
          <w:bCs/>
          <w:color w:val="000000"/>
          <w:sz w:val="27"/>
          <w:szCs w:val="27"/>
        </w:rPr>
        <w:t>14000 - от раковых заболеваний</w:t>
      </w:r>
      <w:r w:rsidRPr="003A6971">
        <w:rPr>
          <w:color w:val="000000"/>
          <w:sz w:val="27"/>
        </w:rPr>
        <w:t> </w:t>
      </w:r>
      <w:r w:rsidRPr="003A6971">
        <w:rPr>
          <w:color w:val="000000"/>
          <w:sz w:val="27"/>
          <w:szCs w:val="27"/>
        </w:rPr>
        <w:t>различной локализации,</w:t>
      </w:r>
      <w:r w:rsidRPr="003A6971">
        <w:rPr>
          <w:color w:val="000000"/>
          <w:sz w:val="27"/>
        </w:rPr>
        <w:t> </w:t>
      </w:r>
      <w:r w:rsidRPr="003A6971">
        <w:rPr>
          <w:b/>
          <w:bCs/>
          <w:color w:val="000000"/>
          <w:sz w:val="27"/>
          <w:szCs w:val="27"/>
        </w:rPr>
        <w:t>32000</w:t>
      </w:r>
      <w:r w:rsidRPr="003A6971">
        <w:rPr>
          <w:color w:val="000000"/>
          <w:sz w:val="27"/>
        </w:rPr>
        <w:t> </w:t>
      </w:r>
      <w:r w:rsidRPr="003A6971">
        <w:rPr>
          <w:color w:val="000000"/>
          <w:sz w:val="27"/>
          <w:szCs w:val="27"/>
        </w:rPr>
        <w:t>- от заболеваний сердца и сосудов.</w:t>
      </w:r>
      <w:r w:rsidR="00AA5334" w:rsidRPr="00AA5334">
        <w:rPr>
          <w:rFonts w:ascii="Verdana" w:hAnsi="Verdana"/>
          <w:color w:val="2B2B2B"/>
          <w:sz w:val="17"/>
          <w:szCs w:val="17"/>
        </w:rPr>
        <w:t xml:space="preserve"> </w:t>
      </w:r>
    </w:p>
    <w:p w:rsidR="00AA5334" w:rsidRDefault="00AA5334" w:rsidP="00AA5334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Verdana" w:hAnsi="Verdana"/>
          <w:color w:val="2B2B2B"/>
          <w:sz w:val="17"/>
          <w:szCs w:val="17"/>
        </w:rPr>
      </w:pPr>
    </w:p>
    <w:p w:rsidR="00AA5334" w:rsidRDefault="00AA5334" w:rsidP="00AA5334">
      <w:pPr>
        <w:pStyle w:val="a3"/>
        <w:shd w:val="clear" w:color="auto" w:fill="FFFFFF"/>
        <w:spacing w:before="0" w:beforeAutospacing="0" w:after="0" w:afterAutospacing="0" w:line="239" w:lineRule="atLeast"/>
        <w:rPr>
          <w:rStyle w:val="a4"/>
          <w:rFonts w:ascii="Verdana" w:hAnsi="Verdana"/>
          <w:color w:val="2B2B2B"/>
          <w:sz w:val="17"/>
          <w:szCs w:val="17"/>
        </w:rPr>
      </w:pPr>
      <w:r>
        <w:rPr>
          <w:rStyle w:val="a4"/>
          <w:rFonts w:ascii="Verdana" w:hAnsi="Verdana"/>
          <w:color w:val="2B2B2B"/>
          <w:sz w:val="17"/>
          <w:szCs w:val="17"/>
        </w:rPr>
        <w:t>Отдельно о вреде ментоловых сигарет.</w:t>
      </w:r>
    </w:p>
    <w:p w:rsidR="00AA5334" w:rsidRDefault="00AA5334" w:rsidP="00AA5334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Verdana" w:hAnsi="Verdana"/>
          <w:color w:val="2B2B2B"/>
          <w:sz w:val="17"/>
          <w:szCs w:val="17"/>
        </w:rPr>
      </w:pPr>
    </w:p>
    <w:p w:rsidR="00AA5334" w:rsidRDefault="00AA5334" w:rsidP="00AA5334">
      <w:pPr>
        <w:pStyle w:val="a3"/>
        <w:shd w:val="clear" w:color="auto" w:fill="FFFFFF"/>
        <w:spacing w:before="0" w:beforeAutospacing="0" w:after="244" w:afterAutospacing="0" w:line="239" w:lineRule="atLeast"/>
        <w:rPr>
          <w:rFonts w:ascii="Verdana" w:hAnsi="Verdana"/>
          <w:color w:val="2B2B2B"/>
          <w:sz w:val="17"/>
          <w:szCs w:val="17"/>
        </w:rPr>
      </w:pPr>
      <w:r>
        <w:rPr>
          <w:rFonts w:ascii="Verdana" w:hAnsi="Verdana"/>
          <w:color w:val="2B2B2B"/>
          <w:sz w:val="17"/>
          <w:szCs w:val="17"/>
        </w:rPr>
        <w:t>Конечно же, не возникает ни у кого сомнения, что сигареты с ментолом так же вредны, как и обычные сигареты, но по последним данным оказывается, что они даже более коварны и вредны, чем сигареты без ментола. Многие эксперты считают, что более мягкий, охлаждающий вкус ментоловых сигарет приводит к тому, что курильщики более глубоко затягиваются ими, получая больше вредных веще</w:t>
      </w:r>
      <w:proofErr w:type="gramStart"/>
      <w:r>
        <w:rPr>
          <w:rFonts w:ascii="Verdana" w:hAnsi="Verdana"/>
          <w:color w:val="2B2B2B"/>
          <w:sz w:val="17"/>
          <w:szCs w:val="17"/>
        </w:rPr>
        <w:t>ств в св</w:t>
      </w:r>
      <w:proofErr w:type="gramEnd"/>
      <w:r>
        <w:rPr>
          <w:rFonts w:ascii="Verdana" w:hAnsi="Verdana"/>
          <w:color w:val="2B2B2B"/>
          <w:sz w:val="17"/>
          <w:szCs w:val="17"/>
        </w:rPr>
        <w:t>ои легкие. Глубокое вдыхание дыма позволяет им курить быстрее и выкуривать больше сигарет за более короткое время.</w:t>
      </w:r>
    </w:p>
    <w:p w:rsidR="00AA5334" w:rsidRDefault="00AA5334" w:rsidP="00AA5334">
      <w:pPr>
        <w:pStyle w:val="a3"/>
        <w:shd w:val="clear" w:color="auto" w:fill="FFFFFF"/>
        <w:spacing w:before="0" w:beforeAutospacing="0" w:after="244" w:afterAutospacing="0" w:line="239" w:lineRule="atLeast"/>
        <w:rPr>
          <w:rFonts w:ascii="Verdana" w:hAnsi="Verdana"/>
          <w:color w:val="2B2B2B"/>
          <w:sz w:val="17"/>
          <w:szCs w:val="17"/>
        </w:rPr>
      </w:pPr>
      <w:r>
        <w:rPr>
          <w:rFonts w:ascii="Verdana" w:hAnsi="Verdana"/>
          <w:color w:val="2B2B2B"/>
          <w:sz w:val="17"/>
          <w:szCs w:val="17"/>
        </w:rPr>
        <w:t xml:space="preserve">Как отмечают исследователи, это связано с тем, что ментоловые сигареты из-за их освежающего действия кажутся более </w:t>
      </w:r>
      <w:proofErr w:type="gramStart"/>
      <w:r>
        <w:rPr>
          <w:rFonts w:ascii="Verdana" w:hAnsi="Verdana"/>
          <w:color w:val="2B2B2B"/>
          <w:sz w:val="17"/>
          <w:szCs w:val="17"/>
        </w:rPr>
        <w:t>приятными</w:t>
      </w:r>
      <w:proofErr w:type="gramEnd"/>
      <w:r>
        <w:rPr>
          <w:rFonts w:ascii="Verdana" w:hAnsi="Verdana"/>
          <w:color w:val="2B2B2B"/>
          <w:sz w:val="17"/>
          <w:szCs w:val="17"/>
        </w:rPr>
        <w:t xml:space="preserve"> на вкус, по сравнению с обычными. Однако это ощущение является обманчивым.</w:t>
      </w:r>
    </w:p>
    <w:p w:rsidR="00AA5334" w:rsidRDefault="00AA5334" w:rsidP="00AA5334">
      <w:pPr>
        <w:pStyle w:val="a3"/>
        <w:shd w:val="clear" w:color="auto" w:fill="FFFFFF"/>
        <w:spacing w:before="0" w:beforeAutospacing="0" w:after="244" w:afterAutospacing="0" w:line="239" w:lineRule="atLeast"/>
        <w:rPr>
          <w:rFonts w:ascii="Verdana" w:hAnsi="Verdana"/>
          <w:color w:val="2B2B2B"/>
          <w:sz w:val="17"/>
          <w:szCs w:val="17"/>
        </w:rPr>
      </w:pPr>
      <w:r>
        <w:rPr>
          <w:rFonts w:ascii="Verdana" w:hAnsi="Verdana"/>
          <w:color w:val="2B2B2B"/>
          <w:sz w:val="17"/>
          <w:szCs w:val="17"/>
        </w:rPr>
        <w:t xml:space="preserve">Тем не менее, несмотря на предупреждения врачей, уровень популярности сигарет с ментолом среди молодых девушек продолжает расти. Помимо всего прочего, это связано с тем, что, как показали ранее проведенные исследования, юные леди за день выкуривают большее количество таких сигарет, в результате чего привыкание к ним формируется быстрее, чем к обыкновенной табачной продукции. Таким же эффектом обладают другие популярные </w:t>
      </w:r>
      <w:proofErr w:type="spellStart"/>
      <w:r>
        <w:rPr>
          <w:rFonts w:ascii="Verdana" w:hAnsi="Verdana"/>
          <w:color w:val="2B2B2B"/>
          <w:sz w:val="17"/>
          <w:szCs w:val="17"/>
        </w:rPr>
        <w:t>ароматизаторы</w:t>
      </w:r>
      <w:proofErr w:type="spellEnd"/>
      <w:r>
        <w:rPr>
          <w:rFonts w:ascii="Verdana" w:hAnsi="Verdana"/>
          <w:color w:val="2B2B2B"/>
          <w:sz w:val="17"/>
          <w:szCs w:val="17"/>
        </w:rPr>
        <w:t xml:space="preserve"> для сигарет – ваниль, клубника, яблоко, шоколад и т.д.</w:t>
      </w:r>
    </w:p>
    <w:p w:rsidR="00AA5334" w:rsidRDefault="00AA5334" w:rsidP="00AA5334">
      <w:pPr>
        <w:pStyle w:val="a3"/>
        <w:shd w:val="clear" w:color="auto" w:fill="FFFFFF"/>
        <w:spacing w:before="0" w:beforeAutospacing="0" w:after="244" w:afterAutospacing="0" w:line="239" w:lineRule="atLeast"/>
        <w:rPr>
          <w:rFonts w:ascii="Verdana" w:hAnsi="Verdana"/>
          <w:color w:val="2B2B2B"/>
          <w:sz w:val="17"/>
          <w:szCs w:val="17"/>
        </w:rPr>
      </w:pPr>
      <w:r>
        <w:rPr>
          <w:rFonts w:ascii="Verdana" w:hAnsi="Verdana"/>
          <w:color w:val="2B2B2B"/>
          <w:sz w:val="17"/>
          <w:szCs w:val="17"/>
        </w:rPr>
        <w:t>Ученые выяснили, что при курении ментоловых сигарет всасывание в кровь никотина и табачных смол происходит быстрее, чем при курении обычных сигарет. Причиной этому служит то, что сигареты с ментолом раздражают рецепторы слизистой оболочки рта, в следствие этому расширяются коронарные сосуды и бронхи. Это значит, что такие последствия от курения как хронический бронхит, эмфизема и рак легкого у таких курильщиков наступят раньше, чем у остальных курящих.</w:t>
      </w:r>
    </w:p>
    <w:p w:rsidR="00AA5334" w:rsidRDefault="00AA5334" w:rsidP="00AA5334">
      <w:pPr>
        <w:pStyle w:val="a3"/>
        <w:shd w:val="clear" w:color="auto" w:fill="FFFFFF"/>
        <w:spacing w:before="0" w:beforeAutospacing="0" w:after="244" w:afterAutospacing="0" w:line="239" w:lineRule="atLeast"/>
        <w:rPr>
          <w:rFonts w:ascii="Verdana" w:hAnsi="Verdana"/>
          <w:color w:val="2B2B2B"/>
          <w:sz w:val="17"/>
          <w:szCs w:val="17"/>
        </w:rPr>
      </w:pPr>
      <w:r>
        <w:rPr>
          <w:rFonts w:ascii="Verdana" w:hAnsi="Verdana"/>
          <w:color w:val="2B2B2B"/>
          <w:sz w:val="17"/>
          <w:szCs w:val="17"/>
        </w:rPr>
        <w:t xml:space="preserve">Кроме того, учёные обнаружили, что курящим сигареты с ментолом труднее избавиться от табачной зависимости, чем людям, предпочитающим обычные сигареты. К такому выводу пришёл доктор Марк </w:t>
      </w:r>
      <w:proofErr w:type="spellStart"/>
      <w:r>
        <w:rPr>
          <w:rFonts w:ascii="Verdana" w:hAnsi="Verdana"/>
          <w:color w:val="2B2B2B"/>
          <w:sz w:val="17"/>
          <w:szCs w:val="17"/>
        </w:rPr>
        <w:t>Плетчер</w:t>
      </w:r>
      <w:proofErr w:type="spellEnd"/>
      <w:r>
        <w:rPr>
          <w:rFonts w:ascii="Verdana" w:hAnsi="Verdana"/>
          <w:color w:val="2B2B2B"/>
          <w:sz w:val="17"/>
          <w:szCs w:val="17"/>
        </w:rPr>
        <w:t xml:space="preserve"> вместе с коллегами из университета Калифорнии в Сан-Франциско (UCSF) на основании результатов 15-летнего исследования с участием полутора тысяч курильщиков.</w:t>
      </w:r>
    </w:p>
    <w:p w:rsidR="00AA5334" w:rsidRDefault="00AA5334" w:rsidP="00AA5334">
      <w:pPr>
        <w:pStyle w:val="a3"/>
        <w:shd w:val="clear" w:color="auto" w:fill="FFFFFF"/>
        <w:spacing w:before="0" w:beforeAutospacing="0" w:after="244" w:afterAutospacing="0" w:line="239" w:lineRule="atLeast"/>
        <w:rPr>
          <w:rFonts w:ascii="Verdana" w:hAnsi="Verdana"/>
          <w:color w:val="2B2B2B"/>
          <w:sz w:val="17"/>
          <w:szCs w:val="17"/>
        </w:rPr>
      </w:pPr>
      <w:r>
        <w:rPr>
          <w:rFonts w:ascii="Verdana" w:hAnsi="Verdana"/>
          <w:color w:val="2B2B2B"/>
          <w:sz w:val="17"/>
          <w:szCs w:val="17"/>
        </w:rPr>
        <w:t>Одна из причин, по его мнению, — это «улучшенный» вкус вместе с освежающим эффектом, напоминающим местную анестезию, благодаря которым курильщик получает больше удовольствия.</w:t>
      </w:r>
    </w:p>
    <w:p w:rsidR="003A6971" w:rsidRPr="003A6971" w:rsidRDefault="00AA5334" w:rsidP="00AA5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Verdana" w:hAnsi="Verdana"/>
          <w:color w:val="2B2B2B"/>
          <w:sz w:val="17"/>
          <w:szCs w:val="17"/>
        </w:rPr>
        <w:t>А возможно и то, что ментол удлиняет задержку дыхания и влияет на метаболизм никотина, концентрация которого в крови, таким образом, повышается. На основании полученных данных исследователи заключили, что когда «ментоловые» курильщики пробуют покончить с вредной привычкой, они, скорее всего, нуждаются в большей социальной и медицинской поддержке. Шансы, что они «задымят» снова в 2 раза выше, чем у «обычных» курильщиков.</w:t>
      </w:r>
    </w:p>
    <w:p w:rsidR="004005FD" w:rsidRPr="00E4552F" w:rsidRDefault="004005FD" w:rsidP="004005FD">
      <w:pPr>
        <w:shd w:val="clear" w:color="auto" w:fill="FFFFFF"/>
        <w:spacing w:after="0" w:line="293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E4552F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Что будет, если вы бросите курить?</w:t>
      </w:r>
      <w:r w:rsidRPr="00E4552F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  <w:t>Известно, что отказ от курения снижает смертность и увеличивает ожидаемую продолжительность жизни: на 3 года в возрасте 60 лет, на 6 лет – в 50 лет, на 9 лет – в 40 лет и на 10 лет в возрасте 30 лет.</w:t>
      </w:r>
    </w:p>
    <w:p w:rsidR="004005FD" w:rsidRPr="00E4552F" w:rsidRDefault="004005FD" w:rsidP="004005FD">
      <w:pPr>
        <w:shd w:val="clear" w:color="auto" w:fill="FFFFFF"/>
        <w:spacing w:after="0" w:line="293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E4552F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Лечение</w:t>
      </w:r>
      <w:proofErr w:type="gramStart"/>
      <w:r w:rsidRPr="00E4552F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  <w:t>С</w:t>
      </w:r>
      <w:proofErr w:type="gramEnd"/>
      <w:r w:rsidRPr="00E4552F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точки зрения медицины </w:t>
      </w:r>
      <w:proofErr w:type="spellStart"/>
      <w:r w:rsidRPr="00E4552F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табакокурение</w:t>
      </w:r>
      <w:proofErr w:type="spellEnd"/>
      <w:r w:rsidRPr="00E4552F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следует рассматривать и лечить как хроническую болезнь: учитывать периоды обострения и ремиссии, планировать терапию на долгий срок </w:t>
      </w:r>
      <w:r w:rsidRPr="00E4552F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lastRenderedPageBreak/>
        <w:t>вперёд, предполагать возможность внезапных обострений. Целью лечения от курения является достижение отказа от него.</w:t>
      </w:r>
    </w:p>
    <w:p w:rsidR="004005FD" w:rsidRPr="00E4552F" w:rsidRDefault="004005FD" w:rsidP="004005FD">
      <w:pPr>
        <w:shd w:val="clear" w:color="auto" w:fill="FFFFFF"/>
        <w:spacing w:after="0" w:line="293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proofErr w:type="spellStart"/>
      <w:r w:rsidRPr="00E4552F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Немедикаментозное</w:t>
      </w:r>
      <w:proofErr w:type="spellEnd"/>
      <w:r w:rsidRPr="00E4552F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 xml:space="preserve"> лечение</w:t>
      </w:r>
      <w:proofErr w:type="gramStart"/>
      <w:r w:rsidRPr="00E4552F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  <w:t>К</w:t>
      </w:r>
      <w:proofErr w:type="gramEnd"/>
      <w:r w:rsidRPr="00E4552F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видам </w:t>
      </w:r>
      <w:proofErr w:type="spellStart"/>
      <w:r w:rsidRPr="00E4552F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немедикаментозного</w:t>
      </w:r>
      <w:proofErr w:type="spellEnd"/>
      <w:r w:rsidRPr="00E4552F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лечения относят психологическое консультирование и психотерапию. В процессе индивидуальной или групповой работы с психотерапевтом курящий человек лучше поймет свои намерения, правильно сформулирует цель и личную стратегию по отказу от курения, узнает о тех факторах, которые могут помешать бросить курить или привести к рецидиву. Специальные психологические техники помогают снизить тягу к курению, повышают устойчивость к стрессу. Их использование позволит предельно комфортно и в короткие сроки избавиться от пагубной привычки. Методы психотерапии весьма многочисленны и эффективны. Однако правильнее говорить не об эффективности метода, а о том, насколько пациент использует предоставленную ему помощь.</w:t>
      </w:r>
    </w:p>
    <w:p w:rsidR="004005FD" w:rsidRDefault="004005FD" w:rsidP="004005FD">
      <w:pPr>
        <w:shd w:val="clear" w:color="auto" w:fill="FFFFFF"/>
        <w:spacing w:after="0" w:line="293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E4552F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Медикаментозное лечение</w:t>
      </w:r>
      <w:proofErr w:type="gramStart"/>
      <w:r w:rsidRPr="00E4552F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  <w:t>С</w:t>
      </w:r>
      <w:proofErr w:type="gramEnd"/>
      <w:r w:rsidRPr="00E4552F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читается, что проведение медикаментозного лечения повышает эффективность борьбы с никотиновой зависимостью. Важную роль играет </w:t>
      </w:r>
      <w:proofErr w:type="spellStart"/>
      <w:r w:rsidRPr="00E4552F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никотинозамещающая</w:t>
      </w:r>
      <w:proofErr w:type="spellEnd"/>
      <w:r w:rsidRPr="00E4552F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терапия: различные никотиновые жевательные резинки, пластыри и т. п., которые уменьшают тяжесть симптомов при абстиненции. Особенно это важно при повторных попытках бросить курить у тех курильщиков, которые уже испытывали тяжёлый синдром отмены. Заместительная терапия более эффективна у мужчин. У женщин же предпочтительно использовать средства, содержащие </w:t>
      </w:r>
      <w:proofErr w:type="spellStart"/>
      <w:r w:rsidRPr="00E4552F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варениклин</w:t>
      </w:r>
      <w:proofErr w:type="spellEnd"/>
      <w:r w:rsidRPr="00E4552F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Однако решение</w:t>
      </w:r>
      <w:r w:rsidRPr="00E4552F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  <w:t>о начале лечения, выборе препаратов и их сочетании может принимать только врач.</w:t>
      </w:r>
    </w:p>
    <w:p w:rsidR="0040677F" w:rsidRPr="00E4552F" w:rsidRDefault="0040677F" w:rsidP="004005FD">
      <w:pPr>
        <w:shd w:val="clear" w:color="auto" w:fill="FFFFFF"/>
        <w:spacing w:after="0" w:line="293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</w:p>
    <w:p w:rsidR="00AA5334" w:rsidRDefault="00AA5334" w:rsidP="00AA5334">
      <w:pPr>
        <w:shd w:val="clear" w:color="auto" w:fill="FFFFFF"/>
        <w:spacing w:after="0" w:line="239" w:lineRule="atLeast"/>
        <w:rPr>
          <w:rFonts w:ascii="Verdana" w:eastAsia="Times New Roman" w:hAnsi="Verdana" w:cs="Times New Roman"/>
          <w:b/>
          <w:bCs/>
          <w:color w:val="2B2B2B"/>
          <w:sz w:val="17"/>
          <w:lang w:eastAsia="ru-RU"/>
        </w:rPr>
      </w:pPr>
      <w:r w:rsidRPr="00696DD1">
        <w:rPr>
          <w:rFonts w:ascii="Verdana" w:eastAsia="Times New Roman" w:hAnsi="Verdana" w:cs="Times New Roman"/>
          <w:b/>
          <w:bCs/>
          <w:color w:val="2B2B2B"/>
          <w:sz w:val="17"/>
          <w:lang w:eastAsia="ru-RU"/>
        </w:rPr>
        <w:t xml:space="preserve">Бросающие </w:t>
      </w:r>
      <w:proofErr w:type="gramStart"/>
      <w:r w:rsidRPr="00696DD1">
        <w:rPr>
          <w:rFonts w:ascii="Verdana" w:eastAsia="Times New Roman" w:hAnsi="Verdana" w:cs="Times New Roman"/>
          <w:b/>
          <w:bCs/>
          <w:color w:val="2B2B2B"/>
          <w:sz w:val="17"/>
          <w:lang w:eastAsia="ru-RU"/>
        </w:rPr>
        <w:t>курить</w:t>
      </w:r>
      <w:proofErr w:type="gramEnd"/>
      <w:r w:rsidRPr="00696DD1">
        <w:rPr>
          <w:rFonts w:ascii="Verdana" w:eastAsia="Times New Roman" w:hAnsi="Verdana" w:cs="Times New Roman"/>
          <w:b/>
          <w:bCs/>
          <w:color w:val="2B2B2B"/>
          <w:sz w:val="17"/>
          <w:lang w:eastAsia="ru-RU"/>
        </w:rPr>
        <w:t xml:space="preserve"> как правило сталкиваются с рядом проблем.</w:t>
      </w:r>
    </w:p>
    <w:p w:rsidR="00AA5334" w:rsidRPr="00696DD1" w:rsidRDefault="00AA5334" w:rsidP="00AA5334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  <w:proofErr w:type="gramStart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В первые</w:t>
      </w:r>
      <w:proofErr w:type="gramEnd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 xml:space="preserve"> недели шансы простудиться у таких людей значительно увеличиваются. Появляются боли в гортани, чихание и кашель. Все это связано с временным подавлением иммунной системы. Кроме того, сам табак оказывает какое-то противомикробное действие, которого бросивший курить лишается.</w:t>
      </w:r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 xml:space="preserve">В течение этого первого месяца будут проявляться некоторые побочные свойства выведения никотина из организма. </w:t>
      </w:r>
      <w:proofErr w:type="gramStart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Это раздражительность, нервозность, не клиническая депрессия, потеря концентрации, головокружения, нарушение сна, чувство апатии, ночные кошмары.</w:t>
      </w:r>
      <w:proofErr w:type="gramEnd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 xml:space="preserve"> Человек становиться раздражительным, может срываться без причины. Могут возникнуть головные и зубные боли.</w:t>
      </w:r>
      <w:proofErr w:type="gramStart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 xml:space="preserve"> .</w:t>
      </w:r>
      <w:proofErr w:type="gramEnd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 xml:space="preserve"> Это очень тяжелый период, и многие его не выдерживают. Но вы ведь не из их числа?</w:t>
      </w:r>
    </w:p>
    <w:p w:rsidR="00AA5334" w:rsidRPr="00696DD1" w:rsidRDefault="00AA5334" w:rsidP="00AA5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334" w:rsidRPr="00696DD1" w:rsidRDefault="00AA5334" w:rsidP="00AA5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br/>
      </w:r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 xml:space="preserve">У некоторых людей возникают проблемы с набором </w:t>
      </w:r>
      <w:proofErr w:type="spellStart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веса</w:t>
      </w:r>
      <w:proofErr w:type="gramStart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.Н</w:t>
      </w:r>
      <w:proofErr w:type="gramEnd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икотиновая</w:t>
      </w:r>
      <w:proofErr w:type="spellEnd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 xml:space="preserve"> ломка, тяга, абстинентный синдромом и т.д., все эти негативные переживания могут элементарно заедаться пищей, что ведет к набору веса. Однако здесь надо обратить, что при должном соблюдении режима питания и физических нагрузок это изменение как правило бывает в районе 0,5-1 килограмма</w:t>
      </w:r>
      <w:proofErr w:type="gramStart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 xml:space="preserve"> .</w:t>
      </w:r>
      <w:proofErr w:type="gramEnd"/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Не надо отчаиваться и бояться всех этих проблем, тем более что они длятся в течени</w:t>
      </w:r>
      <w:proofErr w:type="gramStart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и</w:t>
      </w:r>
      <w:proofErr w:type="gramEnd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 xml:space="preserve"> пары месяцев. В это время организм перестраивается на новый ритм. Теперь о хорошем.</w:t>
      </w:r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Положительные моменты отказа от курения</w:t>
      </w:r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Когда Вы бросите курить, прежде всего, в вашей крови снизится уровень никотина и угарного газа. Угарный газ, соединяясь с эритроцитами, препятствует подаче кислорода к мышцам. Уровень энергии быстро увеличивается, если вы не покурите в течение всего дня.</w:t>
      </w:r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В течени</w:t>
      </w:r>
      <w:proofErr w:type="gramStart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и</w:t>
      </w:r>
      <w:proofErr w:type="gramEnd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 xml:space="preserve"> двух дней, начнет улучшаться дыхание, начнет восстанавливаться функция легких. Удивительно, но риск возникновения рака легких, также уменьшается всего через два дня.</w:t>
      </w:r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lastRenderedPageBreak/>
        <w:t>Что касается качества жизни, то здесь стоит отметить один месяц после того, как Вы выкурите свою последнюю сигарету. Уровень энергии, улучшится с кровообращением. Вы станете точнее чувствовать вкус и запах. Кожа станет выглядеть лучше. Морщины не будут казаться такими глубокими, Вы станете выглядеть моложе. Вот что происходит, когда бросаешь курить.</w:t>
      </w:r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Кашель и охрипший голос проходят через год. Любое хроническое, бронхиальное раздражение, также начнет стихать. Однако, любое повреждение легкого типа эмфиземы — деструкция эластичности легкого — останется на той же стадии. К сожалению, эти изменения не поправимы.</w:t>
      </w:r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 xml:space="preserve">После первого года, риск сердечной недостаточности снижается вдвое по сравнению с курильщиками. За следующие 15 лет риск сердечной недостаточности уменьшается к уровню никогда не курящего человека. Наряду с этим вдвое снижается риск рака легких. Эти причины, пожалуй, лучше всего показывают, что </w:t>
      </w:r>
      <w:proofErr w:type="gramStart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происходит</w:t>
      </w:r>
      <w:proofErr w:type="gramEnd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 xml:space="preserve"> когда бросаешь курить и они самые весомые для того, кто думает бросить или нет. Помните, муки отвыкания длятся меньше месяца, если не пройти их, вы потеряете гораздо больше.</w:t>
      </w:r>
    </w:p>
    <w:p w:rsidR="00AA5334" w:rsidRDefault="00AA5334" w:rsidP="00AA5334">
      <w:pPr>
        <w:shd w:val="clear" w:color="auto" w:fill="FFFFFF"/>
        <w:spacing w:after="0" w:line="293" w:lineRule="atLeast"/>
        <w:textAlignment w:val="baseline"/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Кроме того, не надо забывать, что вы сэкономите деньги, которые вы тратите на сигареты. Несложно подсчитать, что если вы тратите на сигареты 30 рублей в день, то экономия за год составит практически 11000 тысяч рублей. Думаю вы найдете куда их потратить</w:t>
      </w:r>
      <w:proofErr w:type="gramStart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 xml:space="preserve"> )</w:t>
      </w:r>
      <w:proofErr w:type="gramEnd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).</w:t>
      </w:r>
      <w:r w:rsidRPr="00AA5334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 xml:space="preserve"> </w:t>
      </w:r>
    </w:p>
    <w:p w:rsidR="00AA5334" w:rsidRDefault="00AA5334" w:rsidP="00AA5334">
      <w:pPr>
        <w:shd w:val="clear" w:color="auto" w:fill="FFFFFF"/>
        <w:spacing w:after="0" w:line="293" w:lineRule="atLeast"/>
        <w:textAlignment w:val="baseline"/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</w:pPr>
    </w:p>
    <w:p w:rsidR="00AA5334" w:rsidRDefault="00AA5334" w:rsidP="00AA5334">
      <w:pPr>
        <w:shd w:val="clear" w:color="auto" w:fill="FFFFFF"/>
        <w:spacing w:after="0" w:line="293" w:lineRule="atLeast"/>
        <w:textAlignment w:val="baseline"/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</w:pPr>
      <w:r w:rsidRPr="00E4552F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Рекомендации для тех, кто решил бросить курить</w:t>
      </w:r>
    </w:p>
    <w:p w:rsidR="00AA5334" w:rsidRPr="00E4552F" w:rsidRDefault="00AA5334" w:rsidP="00AA5334">
      <w:pPr>
        <w:shd w:val="clear" w:color="auto" w:fill="FFFFFF"/>
        <w:spacing w:after="0" w:line="293" w:lineRule="atLeast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</w:p>
    <w:p w:rsidR="00AA5334" w:rsidRPr="00E4552F" w:rsidRDefault="00AA5334" w:rsidP="00AA5334">
      <w:pPr>
        <w:numPr>
          <w:ilvl w:val="0"/>
          <w:numId w:val="5"/>
        </w:numPr>
        <w:spacing w:after="0" w:line="293" w:lineRule="atLeast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E4552F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Поверьте в себя. Поверьте, что Вы можете бросить курить. Вспомните самые сложные вещи, которые Вам удавалось довести до конца. Осознайте, что у Вас есть все для того, чтобы отказаться от вредной привычки.</w:t>
      </w:r>
    </w:p>
    <w:p w:rsidR="00AA5334" w:rsidRPr="00E4552F" w:rsidRDefault="00AA5334" w:rsidP="00AA5334">
      <w:pPr>
        <w:numPr>
          <w:ilvl w:val="0"/>
          <w:numId w:val="5"/>
        </w:numPr>
        <w:spacing w:after="0" w:line="293" w:lineRule="atLeast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E4552F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Изложите на бумаге причины, по которым Вы хотите бросить курить, – преимущества жизни без курения: жить дольше, чувствовать себя лучше, сберечь деньги для своей семьи и т.д. Что Вы знаете о курении и что приобретете, отказавшись от него, – запишите все на бумаге и читайте ежедневно.</w:t>
      </w:r>
    </w:p>
    <w:p w:rsidR="00AA5334" w:rsidRPr="00E4552F" w:rsidRDefault="00AA5334" w:rsidP="00AA5334">
      <w:pPr>
        <w:numPr>
          <w:ilvl w:val="0"/>
          <w:numId w:val="5"/>
        </w:numPr>
        <w:spacing w:after="0" w:line="293" w:lineRule="atLeast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E4552F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Попросите свою семью и друзей поддержать Вас в Вашем решении. Поставьте их в известность заранее, что Вы, возможно, будете раздражительным во время расставания с этой вредной привычкой и попросите о полной терпимости.</w:t>
      </w:r>
    </w:p>
    <w:p w:rsidR="00AA5334" w:rsidRPr="00E4552F" w:rsidRDefault="00AA5334" w:rsidP="00AA5334">
      <w:pPr>
        <w:numPr>
          <w:ilvl w:val="0"/>
          <w:numId w:val="5"/>
        </w:numPr>
        <w:spacing w:after="0" w:line="293" w:lineRule="atLeast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E4552F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Назначьте дату окончания курения. Решите, в какой день Вы бросите курить навсегда. Запишите эту дату. Спланируйте ее. Подготовьте свой мозг к первому дню Вашей новой жизни. Вы даже можете провести небольшую церемонию, посвященную Вашей последней сигарете или отказу от курения.</w:t>
      </w:r>
    </w:p>
    <w:p w:rsidR="00AA5334" w:rsidRPr="00E4552F" w:rsidRDefault="00AA5334" w:rsidP="00AA5334">
      <w:pPr>
        <w:numPr>
          <w:ilvl w:val="0"/>
          <w:numId w:val="5"/>
        </w:numPr>
        <w:spacing w:after="0" w:line="293" w:lineRule="atLeast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E4552F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Составьте в свободной форме договор с самим собой «Бросаю курить» и опишите, что для Вас значит стать некурящим человеком. Предусмотрите в нем все неустойки за неисполнение договора и награды за успехи. Читайте договор каждый день, особенно</w:t>
      </w:r>
    </w:p>
    <w:p w:rsidR="00AA5334" w:rsidRPr="00E4552F" w:rsidRDefault="00AA5334" w:rsidP="00AA5334">
      <w:pPr>
        <w:numPr>
          <w:ilvl w:val="0"/>
          <w:numId w:val="5"/>
        </w:numPr>
        <w:spacing w:after="0" w:line="293" w:lineRule="atLeast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E4552F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в те минуты, когда хочется курить.</w:t>
      </w:r>
    </w:p>
    <w:p w:rsidR="00AA5334" w:rsidRPr="00E4552F" w:rsidRDefault="00AA5334" w:rsidP="00AA5334">
      <w:pPr>
        <w:numPr>
          <w:ilvl w:val="0"/>
          <w:numId w:val="5"/>
        </w:numPr>
        <w:spacing w:after="0" w:line="293" w:lineRule="atLeast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E4552F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Начните делать зарядку. Спорт просто несовместим с курением. Упражнения снимают стресс и помогают Вашему телу восстановиться от вреда, нанесенного сигаретами. Если необходимо, начинайте постепенно, с короткой прогулки один или два раза в день. Доведите это до 30–40-минутных тренировок 3 или 4 раза в неделю. Посоветуйтесь с врачом, прежде чем начнете заниматься любым видом спорта.</w:t>
      </w:r>
    </w:p>
    <w:p w:rsidR="00AA5334" w:rsidRPr="00E4552F" w:rsidRDefault="00AA5334" w:rsidP="00AA5334">
      <w:pPr>
        <w:numPr>
          <w:ilvl w:val="0"/>
          <w:numId w:val="5"/>
        </w:numPr>
        <w:spacing w:after="0" w:line="293" w:lineRule="atLeast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E4552F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Делайте дыхательные упражнения каждый день по 5–7 минут. Методики, подходящие именно Вам, легко найти в популярной литературе.</w:t>
      </w:r>
    </w:p>
    <w:p w:rsidR="00AA5334" w:rsidRPr="00E4552F" w:rsidRDefault="00AA5334" w:rsidP="00AA5334">
      <w:pPr>
        <w:numPr>
          <w:ilvl w:val="0"/>
          <w:numId w:val="5"/>
        </w:numPr>
        <w:spacing w:after="0" w:line="293" w:lineRule="atLeast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E4552F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Отчетливо представьте себе, как вы станете некурящим. Вы должны увидеть себя наслаждающимся спортом. Представьте себя отказывающимся от предложения закурить. Вообразите, как Вы выбрасываете все свои сигареты </w:t>
      </w:r>
      <w:proofErr w:type="gramStart"/>
      <w:r w:rsidRPr="00E4552F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прочь</w:t>
      </w:r>
      <w:proofErr w:type="gramEnd"/>
      <w:r w:rsidRPr="00E4552F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и получаете за это «золотую медаль». «Визуализация» сработает!</w:t>
      </w:r>
    </w:p>
    <w:p w:rsidR="00AA5334" w:rsidRPr="00E4552F" w:rsidRDefault="00AA5334" w:rsidP="00AA5334">
      <w:pPr>
        <w:numPr>
          <w:ilvl w:val="0"/>
          <w:numId w:val="5"/>
        </w:numPr>
        <w:spacing w:after="0" w:line="293" w:lineRule="atLeast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E4552F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lastRenderedPageBreak/>
        <w:t>Уменьшайте количество сигарет постепенно. Способы постепенного отказа от курения включают в себя: планирование количества выкуриваемых сигарет на каждый день до окончания курения и его уменьшения каждый день; покупку не больше одной пачки сигарет; замену марки, чтобы не так нравился процесс курения. Отдайте свои сигареты кому-нибудь другому, чтобы Вам приходилось каждый раз их просить, когда Вы захотите курить.</w:t>
      </w:r>
    </w:p>
    <w:p w:rsidR="00AA5334" w:rsidRPr="00E4552F" w:rsidRDefault="00AA5334" w:rsidP="00AA5334">
      <w:pPr>
        <w:numPr>
          <w:ilvl w:val="0"/>
          <w:numId w:val="5"/>
        </w:numPr>
        <w:spacing w:after="0" w:line="293" w:lineRule="atLeast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E4552F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Попробуйте бросить курить раз и навсегда. Многие курильщики проверили на себе, что единственный способ расстаться с вредной привычкой– </w:t>
      </w:r>
      <w:proofErr w:type="gramStart"/>
      <w:r w:rsidRPr="00E4552F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бр</w:t>
      </w:r>
      <w:proofErr w:type="gramEnd"/>
      <w:r w:rsidRPr="00E4552F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осить резко и полностью, без попыток уменьшить количество выкуриваемых сигарет. В любом случае выберите метод, который будет наиболее подходящим для Вас: бросать постепенно или сразу. Если один не сработает, попробуйте другой.</w:t>
      </w:r>
    </w:p>
    <w:p w:rsidR="00AA5334" w:rsidRPr="00E4552F" w:rsidRDefault="00AA5334" w:rsidP="00AA5334">
      <w:pPr>
        <w:numPr>
          <w:ilvl w:val="0"/>
          <w:numId w:val="5"/>
        </w:numPr>
        <w:spacing w:after="0" w:line="293" w:lineRule="atLeast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E4552F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Найдите себе партнера– </w:t>
      </w:r>
      <w:proofErr w:type="gramStart"/>
      <w:r w:rsidRPr="00E4552F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др</w:t>
      </w:r>
      <w:proofErr w:type="gramEnd"/>
      <w:r w:rsidRPr="00E4552F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угого курильщика, который также хочет бросить курить. Подбадривайте и помогайте друг другу, обращайтесь за поддержкой, когда почувствуете, что не выдерживаете.</w:t>
      </w:r>
    </w:p>
    <w:p w:rsidR="00AA5334" w:rsidRPr="00E4552F" w:rsidRDefault="00AA5334" w:rsidP="00AA5334">
      <w:pPr>
        <w:numPr>
          <w:ilvl w:val="0"/>
          <w:numId w:val="5"/>
        </w:numPr>
        <w:spacing w:after="0" w:line="293" w:lineRule="atLeast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E4552F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Тщательно чистите зубы. Обращайте внимание на то, как быстро улучшается их состояние и как они белеют. Представьте себе и получите удовольствие от мысли о том, как они будут выглядеть через месяц, три или через год.</w:t>
      </w:r>
    </w:p>
    <w:p w:rsidR="00AA5334" w:rsidRPr="00E4552F" w:rsidRDefault="00AA5334" w:rsidP="00AA5334">
      <w:pPr>
        <w:numPr>
          <w:ilvl w:val="0"/>
          <w:numId w:val="5"/>
        </w:numPr>
        <w:spacing w:after="0" w:line="293" w:lineRule="atLeast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E4552F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После того, как Вы бросили курить, запланируйте отметить круглые даты на Вашем пути от курильщика к некурящему человеку. Через месяц сходите в хороший ресторан или в кафе (обязательно расположитесь в секции </w:t>
      </w:r>
      <w:proofErr w:type="gramStart"/>
      <w:r w:rsidRPr="00E4552F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для</w:t>
      </w:r>
      <w:proofErr w:type="gramEnd"/>
      <w:r w:rsidRPr="00E4552F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некурящих!). Через три – проведите выходные в Вашем любимом месте. Через шесть месяцев купите себе что-нибудь серьезное. Через год устройте вечеринку. Пригласите свою семью и друзей на «день рождения» человека, который приобрел шанс прожить долгую и здоровую жизнь.</w:t>
      </w:r>
    </w:p>
    <w:p w:rsidR="00AA5334" w:rsidRPr="00E4552F" w:rsidRDefault="00AA5334" w:rsidP="00AA5334">
      <w:pPr>
        <w:numPr>
          <w:ilvl w:val="0"/>
          <w:numId w:val="5"/>
        </w:numPr>
        <w:spacing w:after="0" w:line="293" w:lineRule="atLeast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E4552F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Пейте много воды. Вода хороша в любом случае, и большинство людей не пьют ее в достаточном количестве. Вода поможет «вымыть» никотин и другую химию из организма, к тому же она поможет снять тягу к сигаретам.</w:t>
      </w:r>
    </w:p>
    <w:p w:rsidR="00AA5334" w:rsidRPr="00E4552F" w:rsidRDefault="00AA5334" w:rsidP="00AA5334">
      <w:pPr>
        <w:numPr>
          <w:ilvl w:val="0"/>
          <w:numId w:val="5"/>
        </w:numPr>
        <w:spacing w:after="0" w:line="293" w:lineRule="atLeast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E4552F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Осознайте, в какое время у Вас появляется желание курить, например: во время стресса, после еды, во время прибытия на работу и т. д. Постарайтесь избегать таких ситуаций, а если это невозможно, тогда найдите другие модели поведения в данные моменты.</w:t>
      </w:r>
    </w:p>
    <w:p w:rsidR="00AA5334" w:rsidRPr="00E4552F" w:rsidRDefault="00AA5334" w:rsidP="00AA5334">
      <w:pPr>
        <w:numPr>
          <w:ilvl w:val="0"/>
          <w:numId w:val="5"/>
        </w:numPr>
        <w:spacing w:after="0" w:line="293" w:lineRule="atLeast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E4552F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Носите с собой фотографию своей семьи или того, кто Вам дорог. Прикрепите к ней записку: «Я бросаю для себя и для тебя (вас)». Когда у Вас появится желание курить, посмотрите на фотографию и прочтите надпись.</w:t>
      </w:r>
    </w:p>
    <w:p w:rsidR="00AA5334" w:rsidRDefault="00AA5334" w:rsidP="00AA5334">
      <w:pPr>
        <w:shd w:val="clear" w:color="auto" w:fill="FFFFFF"/>
        <w:spacing w:after="0" w:line="239" w:lineRule="atLeast"/>
        <w:rPr>
          <w:rFonts w:ascii="Verdana" w:eastAsia="Times New Roman" w:hAnsi="Verdana" w:cs="Times New Roman"/>
          <w:b/>
          <w:bCs/>
          <w:color w:val="2B2B2B"/>
          <w:sz w:val="17"/>
          <w:lang w:eastAsia="ru-RU"/>
        </w:rPr>
      </w:pPr>
      <w:r w:rsidRPr="00E4552F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Каждый раз, когда у Вас появляется желание курить, вместо того, чтобы сделать это, запишите свои чувства или все, что у Вас на уме. Носите этот лист всегда с собой.</w:t>
      </w:r>
      <w:r w:rsidRPr="00AA5334">
        <w:rPr>
          <w:rFonts w:ascii="Verdana" w:eastAsia="Times New Roman" w:hAnsi="Verdana" w:cs="Times New Roman"/>
          <w:b/>
          <w:bCs/>
          <w:color w:val="2B2B2B"/>
          <w:sz w:val="17"/>
          <w:lang w:eastAsia="ru-RU"/>
        </w:rPr>
        <w:t xml:space="preserve"> </w:t>
      </w:r>
    </w:p>
    <w:p w:rsidR="00AA5334" w:rsidRDefault="00AA5334" w:rsidP="00AA5334">
      <w:pPr>
        <w:shd w:val="clear" w:color="auto" w:fill="FFFFFF"/>
        <w:spacing w:after="0" w:line="239" w:lineRule="atLeast"/>
        <w:rPr>
          <w:rFonts w:ascii="Verdana" w:eastAsia="Times New Roman" w:hAnsi="Verdana" w:cs="Times New Roman"/>
          <w:b/>
          <w:bCs/>
          <w:color w:val="2B2B2B"/>
          <w:sz w:val="17"/>
          <w:lang w:eastAsia="ru-RU"/>
        </w:rPr>
      </w:pPr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 xml:space="preserve">ДВАДЦАТЬ </w:t>
      </w:r>
      <w:proofErr w:type="gramStart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ПРИЧИН</w:t>
      </w:r>
      <w:proofErr w:type="gramEnd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 xml:space="preserve"> ПО КОТОРЫМ ВЫ ДОЛЖНЫ БРОСИТЬ КУРИТЬ. ВЗВЕСЬТЕ ВСЕ ЗА И ПРОТИВ</w:t>
      </w:r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1. Каждая купленная вами пачка сигарет обогащает производителя табака.</w:t>
      </w:r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2. Курение снижает ваш иммунитет.</w:t>
      </w:r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 xml:space="preserve">3. </w:t>
      </w:r>
      <w:proofErr w:type="spellStart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Курилыцики</w:t>
      </w:r>
      <w:proofErr w:type="spellEnd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 xml:space="preserve">, </w:t>
      </w:r>
      <w:proofErr w:type="gramStart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которые</w:t>
      </w:r>
      <w:proofErr w:type="gramEnd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 xml:space="preserve"> «правильно питаются и занимаются спортом», занимаются самообманом.</w:t>
      </w:r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4. Табак виноват почти в 20% всех летальных исходов.</w:t>
      </w:r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 xml:space="preserve">5. Женщины чаще умирают от рака легких, чем </w:t>
      </w:r>
      <w:proofErr w:type="spellStart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отрака</w:t>
      </w:r>
      <w:proofErr w:type="spellEnd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 xml:space="preserve"> груди.</w:t>
      </w:r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6. Добавьте к вашей жизни лет двадцать — двадцать пять.</w:t>
      </w:r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7. Вы знаете, что курение не только опасно, это также глупо.</w:t>
      </w:r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8. Меньше трат на дорогие средства для чистки мебели.</w:t>
      </w:r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lastRenderedPageBreak/>
        <w:t>9. Забытая непогашенная сигарета может вызвать пожар.</w:t>
      </w:r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10. На вас смотрят ваши дети.</w:t>
      </w:r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11. Прожженные дырки в вашей замшевой куртке</w:t>
      </w:r>
      <w:proofErr w:type="gramStart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…Н</w:t>
      </w:r>
      <w:proofErr w:type="gramEnd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еужели Вам это нравиться?</w:t>
      </w:r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12. Вам не придется выскакивать на сквозняк из уютного помещения, чтобы перекурить.</w:t>
      </w:r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13. Больше никаких полуночных пробежек в круглосуточный магазин за пачкой сигарет.</w:t>
      </w:r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14. Больше никакой одышки при подъеме по лестнице.</w:t>
      </w:r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15. Вы жалеете, что когда-то закурили.</w:t>
      </w:r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16. Каждый раз по итогам года менеджеры табачных компаний получают премии, а вы — НЕТ!</w:t>
      </w:r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17. То, что вы бросите курить, будет лучшим подарком вашей матери.</w:t>
      </w:r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18. Все проблемы будут казаться вам легче.</w:t>
      </w:r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19. Сигарета содержит более четырех тысяч соединений, в том числе сорок уже известных канцерогенов (например, цианистый водород, аммоний, изопрен, ацетальдегид, акролеин, нитробензол</w:t>
      </w:r>
      <w:proofErr w:type="gramStart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.</w:t>
      </w:r>
      <w:proofErr w:type="gramEnd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 xml:space="preserve"> </w:t>
      </w:r>
      <w:proofErr w:type="gramStart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а</w:t>
      </w:r>
      <w:proofErr w:type="gramEnd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цетон, сероводород, синильную кислоту, кремний, кальций, титан, стронций, таллий, полоний и др.).</w:t>
      </w:r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20. Рак легких.</w:t>
      </w:r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ДВАДЦАТЬ САМЫХ РАСПРОСТРАНЕННЫХ ОШИБОК БРОСАЮЩИХ КУРИТЬ</w:t>
      </w:r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1</w:t>
      </w:r>
      <w:proofErr w:type="gramStart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 xml:space="preserve"> Д</w:t>
      </w:r>
      <w:proofErr w:type="gramEnd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умать, что можно бросить курить «частично».</w:t>
      </w:r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2 Думать, что никотиновые заменители могут заменить и ваше стре</w:t>
      </w:r>
      <w:proofErr w:type="gramStart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м-</w:t>
      </w:r>
      <w:proofErr w:type="gramEnd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 xml:space="preserve"> </w:t>
      </w:r>
      <w:proofErr w:type="spellStart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ление</w:t>
      </w:r>
      <w:proofErr w:type="spellEnd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 xml:space="preserve"> бросить курить.</w:t>
      </w:r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3</w:t>
      </w:r>
      <w:proofErr w:type="gramStart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 xml:space="preserve"> Д</w:t>
      </w:r>
      <w:proofErr w:type="gramEnd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умать, что никотиновые заменители заменяют сигареты.</w:t>
      </w:r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4</w:t>
      </w:r>
      <w:proofErr w:type="gramStart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 xml:space="preserve"> Д</w:t>
      </w:r>
      <w:proofErr w:type="gramEnd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умать, что употребление никотиновых заменителей уже означает, что вы уже бросили курить.</w:t>
      </w:r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5</w:t>
      </w:r>
      <w:proofErr w:type="gramStart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 xml:space="preserve"> С</w:t>
      </w:r>
      <w:proofErr w:type="gramEnd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лишком быстро жевать никотиновые резинки.</w:t>
      </w:r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6</w:t>
      </w:r>
      <w:proofErr w:type="gramStart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 xml:space="preserve"> С</w:t>
      </w:r>
      <w:proofErr w:type="gramEnd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лишком быстро уменьшать подпитку от никотиновых заменителей.</w:t>
      </w:r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7</w:t>
      </w:r>
      <w:proofErr w:type="gramStart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 xml:space="preserve"> П</w:t>
      </w:r>
      <w:proofErr w:type="gramEnd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одвергать себя соблазнам вскоре после прекращения курения.</w:t>
      </w:r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8</w:t>
      </w:r>
      <w:proofErr w:type="gramStart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 xml:space="preserve"> Д</w:t>
      </w:r>
      <w:proofErr w:type="gramEnd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умать, что можно «в виде исключения» выкурить всего лишь одну сигарету.</w:t>
      </w:r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9</w:t>
      </w:r>
      <w:proofErr w:type="gramStart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 xml:space="preserve"> П</w:t>
      </w:r>
      <w:proofErr w:type="gramEnd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ренебрегать дыхательными упражнениями.</w:t>
      </w:r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10</w:t>
      </w:r>
      <w:proofErr w:type="gramStart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 xml:space="preserve"> С</w:t>
      </w:r>
      <w:proofErr w:type="gramEnd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 xml:space="preserve">читать соблюдение </w:t>
      </w:r>
      <w:proofErr w:type="spellStart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жезненной</w:t>
      </w:r>
      <w:proofErr w:type="spellEnd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 xml:space="preserve"> гигиены второстепенным фактором.</w:t>
      </w:r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11</w:t>
      </w:r>
      <w:proofErr w:type="gramStart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 xml:space="preserve"> Н</w:t>
      </w:r>
      <w:proofErr w:type="gramEnd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е вникать в особенности своей табачной зависимости.</w:t>
      </w:r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12</w:t>
      </w:r>
      <w:proofErr w:type="gramStart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 xml:space="preserve"> Н</w:t>
      </w:r>
      <w:proofErr w:type="gramEnd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е пытаться разобраться, как и почему вы стали курильщиком.</w:t>
      </w:r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13</w:t>
      </w:r>
      <w:proofErr w:type="gramStart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 xml:space="preserve"> Н</w:t>
      </w:r>
      <w:proofErr w:type="gramEnd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е пытаться извлечь уроки из неудачной попытки бросить курить.</w:t>
      </w:r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14</w:t>
      </w:r>
      <w:proofErr w:type="gramStart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 xml:space="preserve"> П</w:t>
      </w:r>
      <w:proofErr w:type="gramEnd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олучать за счет подпитки никотина больше, чем раньше давало курение.</w:t>
      </w:r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15</w:t>
      </w:r>
      <w:proofErr w:type="gramStart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 xml:space="preserve"> Н</w:t>
      </w:r>
      <w:proofErr w:type="gramEnd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е прислушиваться к мнению профессиональных медиков.</w:t>
      </w:r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16</w:t>
      </w:r>
      <w:proofErr w:type="gramStart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 xml:space="preserve"> Б</w:t>
      </w:r>
      <w:proofErr w:type="gramEnd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росить начатую было попытку из-за мелких текущих трудностей.</w:t>
      </w:r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lastRenderedPageBreak/>
        <w:t>17</w:t>
      </w:r>
      <w:proofErr w:type="gramStart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 xml:space="preserve"> П</w:t>
      </w:r>
      <w:proofErr w:type="gramEnd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ытаться бросить курить, не имея на то решительного настроя.</w:t>
      </w:r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18</w:t>
      </w:r>
      <w:proofErr w:type="gramStart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 xml:space="preserve"> П</w:t>
      </w:r>
      <w:proofErr w:type="gramEnd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ытаться бросить курить в неблагоприятный для этого момент.</w:t>
      </w:r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19</w:t>
      </w:r>
      <w:proofErr w:type="gramStart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 xml:space="preserve"> П</w:t>
      </w:r>
      <w:proofErr w:type="gramEnd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ытаться бросить курить по чьему-то настоянию или под давлением каких-либо обстоятельств.</w:t>
      </w:r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20</w:t>
      </w:r>
      <w:proofErr w:type="gramStart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 xml:space="preserve"> Д</w:t>
      </w:r>
      <w:proofErr w:type="gramEnd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умать, что «воспоминания о табаке» полностью стерлись.</w:t>
      </w:r>
    </w:p>
    <w:p w:rsidR="00AA5334" w:rsidRPr="00696DD1" w:rsidRDefault="00AA5334" w:rsidP="00AA5334">
      <w:pPr>
        <w:shd w:val="clear" w:color="auto" w:fill="FFFFFF"/>
        <w:spacing w:after="244" w:line="239" w:lineRule="atLeast"/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</w:pPr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Известно, что никотин, один из основных компонентов табачного дыма, нарушает абсорбцию препаратов и влияет на связь лекарственных сре</w:t>
      </w:r>
      <w:proofErr w:type="gramStart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дств с б</w:t>
      </w:r>
      <w:proofErr w:type="gramEnd"/>
      <w:r w:rsidRPr="00696DD1">
        <w:rPr>
          <w:rFonts w:ascii="Verdana" w:eastAsia="Times New Roman" w:hAnsi="Verdana" w:cs="Times New Roman"/>
          <w:color w:val="2B2B2B"/>
          <w:sz w:val="17"/>
          <w:szCs w:val="17"/>
          <w:lang w:eastAsia="ru-RU"/>
        </w:rPr>
        <w:t>елками крови.</w:t>
      </w:r>
    </w:p>
    <w:p w:rsidR="00AA5334" w:rsidRPr="00696DD1" w:rsidRDefault="00AA5334" w:rsidP="00AA5334">
      <w:pPr>
        <w:spacing w:after="0" w:line="239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4005FD" w:rsidRPr="00E4552F" w:rsidRDefault="00AA5334" w:rsidP="00AA5334">
      <w:pPr>
        <w:numPr>
          <w:ilvl w:val="0"/>
          <w:numId w:val="5"/>
        </w:numPr>
        <w:spacing w:after="0" w:line="293" w:lineRule="atLeast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696DD1">
        <w:rPr>
          <w:rFonts w:ascii="Verdana" w:eastAsia="Times New Roman" w:hAnsi="Verdana" w:cs="Times New Roman"/>
          <w:b/>
          <w:bCs/>
          <w:color w:val="2B2B2B"/>
          <w:sz w:val="17"/>
          <w:szCs w:val="17"/>
          <w:shd w:val="clear" w:color="auto" w:fill="FFFFFF"/>
          <w:lang w:eastAsia="ru-RU"/>
        </w:rPr>
        <w:br/>
      </w:r>
    </w:p>
    <w:p w:rsidR="004005FD" w:rsidRPr="00E4552F" w:rsidRDefault="004005FD" w:rsidP="004005FD">
      <w:pPr>
        <w:shd w:val="clear" w:color="auto" w:fill="FFFFFF"/>
        <w:spacing w:after="0" w:line="293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E4552F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Желаем удачи в Вашем стремлении бросить курить.</w:t>
      </w:r>
      <w:r w:rsidRPr="00E4552F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E4552F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Это того стоит!</w:t>
      </w:r>
    </w:p>
    <w:p w:rsidR="004005FD" w:rsidRDefault="004005FD" w:rsidP="004005FD"/>
    <w:p w:rsidR="00AB1CEE" w:rsidRDefault="00AB1CEE"/>
    <w:sectPr w:rsidR="00AB1CEE" w:rsidSect="00AB1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1683"/>
    <w:multiLevelType w:val="multilevel"/>
    <w:tmpl w:val="C6DA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C2105"/>
    <w:multiLevelType w:val="multilevel"/>
    <w:tmpl w:val="FF56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65EF5"/>
    <w:multiLevelType w:val="multilevel"/>
    <w:tmpl w:val="69CC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01133"/>
    <w:multiLevelType w:val="multilevel"/>
    <w:tmpl w:val="2F46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E20238"/>
    <w:multiLevelType w:val="multilevel"/>
    <w:tmpl w:val="7F7657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defaultTabStop w:val="708"/>
  <w:characterSpacingControl w:val="doNotCompress"/>
  <w:compat/>
  <w:rsids>
    <w:rsidRoot w:val="003A6971"/>
    <w:rsid w:val="002F7527"/>
    <w:rsid w:val="003A6971"/>
    <w:rsid w:val="004005FD"/>
    <w:rsid w:val="0040677F"/>
    <w:rsid w:val="004218B2"/>
    <w:rsid w:val="004B6FC0"/>
    <w:rsid w:val="00661759"/>
    <w:rsid w:val="00722967"/>
    <w:rsid w:val="00731A52"/>
    <w:rsid w:val="00784851"/>
    <w:rsid w:val="00AA5334"/>
    <w:rsid w:val="00AB1CEE"/>
    <w:rsid w:val="00D86CDF"/>
    <w:rsid w:val="00EA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EE"/>
  </w:style>
  <w:style w:type="paragraph" w:styleId="2">
    <w:name w:val="heading 2"/>
    <w:basedOn w:val="a"/>
    <w:link w:val="20"/>
    <w:uiPriority w:val="9"/>
    <w:qFormat/>
    <w:rsid w:val="003A69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69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6971"/>
  </w:style>
  <w:style w:type="character" w:styleId="a4">
    <w:name w:val="Strong"/>
    <w:basedOn w:val="a0"/>
    <w:uiPriority w:val="22"/>
    <w:qFormat/>
    <w:rsid w:val="00AA53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2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21</Pages>
  <Words>7518</Words>
  <Characters>42858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Doctor</cp:lastModifiedBy>
  <cp:revision>3</cp:revision>
  <dcterms:created xsi:type="dcterms:W3CDTF">2017-05-29T06:18:00Z</dcterms:created>
  <dcterms:modified xsi:type="dcterms:W3CDTF">2017-05-29T10:36:00Z</dcterms:modified>
</cp:coreProperties>
</file>